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25955" w14:textId="77777777" w:rsidR="002E40E4" w:rsidRPr="00C47AFD" w:rsidRDefault="002E40E4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Tahoma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149"/>
      </w:tblGrid>
      <w:tr w:rsidR="002E40E4" w:rsidRPr="00C47AFD" w14:paraId="719A69BA" w14:textId="77777777" w:rsidTr="001A3198">
        <w:trPr>
          <w:cantSplit/>
          <w:trHeight w:val="1129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9D697" w14:textId="77777777" w:rsidR="002E40E4" w:rsidRPr="008F34EB" w:rsidRDefault="002E40E4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Tahoma"/>
                <w:b/>
                <w:sz w:val="20"/>
                <w:szCs w:val="20"/>
              </w:rPr>
            </w:pPr>
            <w:r w:rsidRPr="008F34EB">
              <w:rPr>
                <w:rFonts w:cs="Tahoma"/>
                <w:b/>
                <w:sz w:val="20"/>
                <w:szCs w:val="20"/>
              </w:rPr>
              <w:t>CODICE COMMESSA</w:t>
            </w:r>
          </w:p>
          <w:p w14:paraId="7BFA27FB" w14:textId="77777777" w:rsidR="002E40E4" w:rsidRPr="008F34EB" w:rsidRDefault="002E40E4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120"/>
              <w:jc w:val="center"/>
              <w:rPr>
                <w:rFonts w:cs="Tahoma"/>
                <w:sz w:val="48"/>
              </w:rPr>
            </w:pPr>
            <w:r w:rsidRPr="008F34EB">
              <w:rPr>
                <w:rFonts w:cs="Tahoma"/>
                <w:sz w:val="48"/>
              </w:rPr>
              <w:t>__</w:t>
            </w:r>
            <w:r w:rsidR="009B1415">
              <w:rPr>
                <w:rFonts w:cs="Tahoma"/>
                <w:sz w:val="48"/>
              </w:rPr>
              <w:t>__</w:t>
            </w:r>
            <w:r w:rsidRPr="008F34EB">
              <w:rPr>
                <w:rFonts w:cs="Tahoma"/>
                <w:sz w:val="48"/>
              </w:rPr>
              <w:t>/</w:t>
            </w:r>
            <w:r w:rsidR="009B1415">
              <w:rPr>
                <w:rFonts w:cs="Tahoma"/>
                <w:sz w:val="48"/>
              </w:rPr>
              <w:t>___</w:t>
            </w:r>
            <w:r w:rsidRPr="008F34EB">
              <w:rPr>
                <w:rFonts w:cs="Tahoma"/>
                <w:sz w:val="48"/>
              </w:rPr>
              <w:t>_</w:t>
            </w:r>
          </w:p>
        </w:tc>
        <w:tc>
          <w:tcPr>
            <w:tcW w:w="7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DCD32D" w14:textId="77777777" w:rsidR="002E40E4" w:rsidRDefault="002E40E4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Tahoma"/>
                <w:b/>
                <w:sz w:val="20"/>
                <w:szCs w:val="20"/>
              </w:rPr>
            </w:pPr>
            <w:r w:rsidRPr="008F34EB">
              <w:rPr>
                <w:rFonts w:cs="Tahoma"/>
                <w:b/>
                <w:sz w:val="20"/>
                <w:szCs w:val="20"/>
              </w:rPr>
              <w:t>NOME COMMESSA</w:t>
            </w:r>
          </w:p>
          <w:p w14:paraId="209E3D17" w14:textId="77777777" w:rsidR="002E40E4" w:rsidRPr="008F34EB" w:rsidRDefault="002E40E4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Tahoma"/>
              </w:rPr>
            </w:pPr>
            <w:r w:rsidRPr="008F34EB">
              <w:rPr>
                <w:rFonts w:cs="Tahoma"/>
              </w:rPr>
              <w:t>___________________________________________________________________</w:t>
            </w:r>
            <w:r w:rsidR="008F34EB" w:rsidRPr="008F34EB">
              <w:rPr>
                <w:rFonts w:cs="Tahoma"/>
              </w:rPr>
              <w:t>___________________________________________</w:t>
            </w:r>
          </w:p>
        </w:tc>
      </w:tr>
      <w:tr w:rsidR="002E40E4" w:rsidRPr="008F34EB" w14:paraId="315D866D" w14:textId="77777777" w:rsidTr="001A31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411"/>
        </w:trPr>
        <w:tc>
          <w:tcPr>
            <w:tcW w:w="2622" w:type="dxa"/>
            <w:tcBorders>
              <w:top w:val="nil"/>
            </w:tcBorders>
            <w:vAlign w:val="center"/>
          </w:tcPr>
          <w:p w14:paraId="4BD7049F" w14:textId="77777777" w:rsidR="002E40E4" w:rsidRPr="008F34EB" w:rsidRDefault="002E40E4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214" w:hanging="142"/>
              <w:jc w:val="center"/>
              <w:rPr>
                <w:rFonts w:cs="Tahoma"/>
                <w:b/>
                <w:sz w:val="20"/>
                <w:szCs w:val="20"/>
              </w:rPr>
            </w:pPr>
            <w:r w:rsidRPr="008F34EB">
              <w:rPr>
                <w:rFonts w:cs="Tahoma"/>
                <w:b/>
                <w:sz w:val="20"/>
                <w:szCs w:val="20"/>
              </w:rPr>
              <w:t>NOME IMPRESA</w:t>
            </w:r>
          </w:p>
        </w:tc>
        <w:tc>
          <w:tcPr>
            <w:tcW w:w="7149" w:type="dxa"/>
            <w:tcBorders>
              <w:top w:val="nil"/>
            </w:tcBorders>
            <w:vAlign w:val="center"/>
          </w:tcPr>
          <w:p w14:paraId="12D931F0" w14:textId="77777777" w:rsidR="002E40E4" w:rsidRPr="008F34EB" w:rsidRDefault="002E40E4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Tahoma"/>
              </w:rPr>
            </w:pPr>
          </w:p>
        </w:tc>
      </w:tr>
    </w:tbl>
    <w:p w14:paraId="6BFACCF3" w14:textId="77777777" w:rsidR="002E40E4" w:rsidRPr="00C47AFD" w:rsidRDefault="002E40E4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7A6708B8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957FD0" w14:textId="77777777" w:rsidR="002E40E4" w:rsidRPr="00C47AFD" w:rsidRDefault="002E40E4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1.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5551A03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è firmato a cura di ciascun datore di lavoro delle imprese esecutrici, ai sensi dell'articolo</w:t>
            </w:r>
            <w:r w:rsidR="007323E6">
              <w:rPr>
                <w:rFonts w:cs="Tahoma"/>
                <w:sz w:val="20"/>
                <w:szCs w:val="20"/>
              </w:rPr>
              <w:t xml:space="preserve"> 17 del D.Lgs. 81/08</w:t>
            </w:r>
            <w:r w:rsidRPr="00C47AFD">
              <w:rPr>
                <w:rFonts w:cs="Tahoma"/>
                <w:sz w:val="20"/>
                <w:szCs w:val="20"/>
              </w:rPr>
              <w:t xml:space="preserve"> </w:t>
            </w:r>
            <w:r w:rsidR="00C40C44">
              <w:rPr>
                <w:rFonts w:cs="Tahoma"/>
                <w:sz w:val="20"/>
                <w:szCs w:val="20"/>
              </w:rPr>
              <w:t xml:space="preserve">e ss.mm. </w:t>
            </w:r>
            <w:r w:rsidRPr="00C47AFD">
              <w:rPr>
                <w:rFonts w:cs="Tahoma"/>
                <w:sz w:val="20"/>
                <w:szCs w:val="20"/>
              </w:rPr>
              <w:t>in riferimento al cantiere in oggetto?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CD3E1EB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79027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78EE5E3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78229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3F5D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016166C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748068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B273A7" w:rsidRPr="00C47AFD" w14:paraId="47FC3C54" w14:textId="77777777" w:rsidTr="00B273A7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C672BA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2C3B63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38EF1B6F" w14:textId="77777777" w:rsidR="00B273A7" w:rsidRPr="008F34EB" w:rsidRDefault="00B273A7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B273A7" w:rsidRPr="00C47AFD" w14:paraId="3164FEED" w14:textId="77777777" w:rsidTr="00B273A7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3358A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A49AC80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76B7B46" w14:textId="77777777" w:rsidR="00B273A7" w:rsidRPr="008F34EB" w:rsidRDefault="00B273A7">
            <w:pPr>
              <w:rPr>
                <w:rFonts w:cs="Tahoma"/>
                <w:sz w:val="20"/>
                <w:szCs w:val="20"/>
              </w:rPr>
            </w:pPr>
          </w:p>
        </w:tc>
      </w:tr>
      <w:tr w:rsidR="00B273A7" w:rsidRPr="00C47AFD" w14:paraId="72E1BDDE" w14:textId="77777777" w:rsidTr="00B273A7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94A36A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4DE0C5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DB48F13" w14:textId="77777777" w:rsidR="00B273A7" w:rsidRPr="008F34EB" w:rsidRDefault="00B273A7">
            <w:pPr>
              <w:rPr>
                <w:rFonts w:cs="Tahoma"/>
                <w:sz w:val="20"/>
                <w:szCs w:val="20"/>
              </w:rPr>
            </w:pPr>
          </w:p>
        </w:tc>
      </w:tr>
      <w:tr w:rsidR="00B273A7" w:rsidRPr="00C47AFD" w14:paraId="54158DC5" w14:textId="77777777" w:rsidTr="00B273A7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3DE90E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7229E38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1CA5E8" w14:textId="77777777" w:rsidR="00B273A7" w:rsidRPr="008F34EB" w:rsidRDefault="00B273A7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59ECAC43" w14:textId="77777777" w:rsidR="002E40E4" w:rsidRPr="00C47AFD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27FD1F8C" w14:textId="77777777" w:rsidTr="00FF042A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995D2E" w14:textId="77777777" w:rsidR="002E40E4" w:rsidRPr="00C47AFD" w:rsidRDefault="002E40E4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2.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89B8F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il nominativo del datore di lavoro, gli indirizzi ed i riferimenti telefonici della sede legale e degli uffici di cantiere della ditta esecutrice?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47B5D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40868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4D8464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69522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CBAF5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865905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B273A7" w:rsidRPr="00C47AFD" w14:paraId="025DA4CF" w14:textId="77777777" w:rsidTr="00B273A7">
        <w:trPr>
          <w:cantSplit/>
        </w:trPr>
        <w:tc>
          <w:tcPr>
            <w:tcW w:w="29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B00FD5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5C2D47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2841E0E6" w14:textId="77777777" w:rsidR="00B273A7" w:rsidRPr="008F34EB" w:rsidRDefault="00B273A7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B273A7" w:rsidRPr="00C47AFD" w14:paraId="4236E776" w14:textId="77777777" w:rsidTr="00B273A7">
        <w:trPr>
          <w:cantSplit/>
        </w:trPr>
        <w:tc>
          <w:tcPr>
            <w:tcW w:w="29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885717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81E88B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CC30F82" w14:textId="77777777" w:rsidR="00B273A7" w:rsidRPr="008F34EB" w:rsidRDefault="00B273A7">
            <w:pPr>
              <w:rPr>
                <w:rFonts w:cs="Tahoma"/>
                <w:sz w:val="20"/>
                <w:szCs w:val="20"/>
              </w:rPr>
            </w:pPr>
          </w:p>
        </w:tc>
      </w:tr>
      <w:tr w:rsidR="00B273A7" w:rsidRPr="00C47AFD" w14:paraId="356CFB30" w14:textId="77777777" w:rsidTr="00B273A7">
        <w:trPr>
          <w:cantSplit/>
        </w:trPr>
        <w:tc>
          <w:tcPr>
            <w:tcW w:w="29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A6FA9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A7F68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0576B0E5" w14:textId="77777777" w:rsidR="00B273A7" w:rsidRPr="008F34EB" w:rsidRDefault="00B273A7">
            <w:pPr>
              <w:rPr>
                <w:rFonts w:cs="Tahoma"/>
                <w:sz w:val="20"/>
                <w:szCs w:val="20"/>
              </w:rPr>
            </w:pPr>
          </w:p>
        </w:tc>
      </w:tr>
      <w:tr w:rsidR="00B273A7" w:rsidRPr="00C47AFD" w14:paraId="48420C68" w14:textId="77777777" w:rsidTr="00B273A7">
        <w:trPr>
          <w:cantSplit/>
        </w:trPr>
        <w:tc>
          <w:tcPr>
            <w:tcW w:w="29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D2A8B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85E2A0" w14:textId="77777777" w:rsidR="00B273A7" w:rsidRPr="00C47AFD" w:rsidRDefault="00B273A7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53DC95" w14:textId="77777777" w:rsidR="00B273A7" w:rsidRPr="008F34EB" w:rsidRDefault="00B273A7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28E2C82D" w14:textId="77777777" w:rsidR="002E40E4" w:rsidRPr="00C47AFD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6981AD27" w14:textId="77777777" w:rsidTr="00C1616F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262A63" w14:textId="77777777" w:rsidR="002E40E4" w:rsidRPr="00C47AFD" w:rsidRDefault="002E40E4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3.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4C8BF" w14:textId="77777777" w:rsidR="002E40E4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 xml:space="preserve">Il POS contiene la specifica attività e le singole lavorazioni svolte in cantiere dall'impresa esecutrice e dai lavoratori autonomi </w:t>
            </w:r>
            <w:proofErr w:type="spellStart"/>
            <w:r w:rsidRPr="00C47AFD">
              <w:rPr>
                <w:rFonts w:cs="Tahoma"/>
                <w:sz w:val="20"/>
                <w:szCs w:val="20"/>
              </w:rPr>
              <w:t>subaffidatari</w:t>
            </w:r>
            <w:proofErr w:type="spellEnd"/>
            <w:r w:rsidRPr="00C47AFD">
              <w:rPr>
                <w:rFonts w:cs="Tahoma"/>
                <w:sz w:val="20"/>
                <w:szCs w:val="20"/>
              </w:rPr>
              <w:t>?</w:t>
            </w:r>
          </w:p>
          <w:p w14:paraId="02060462" w14:textId="77777777" w:rsidR="00375A55" w:rsidRDefault="00375A55">
            <w:pPr>
              <w:rPr>
                <w:rFonts w:cs="Tahoma"/>
                <w:sz w:val="20"/>
                <w:szCs w:val="20"/>
              </w:rPr>
            </w:pPr>
          </w:p>
          <w:p w14:paraId="3BE2D188" w14:textId="77777777" w:rsidR="00375A55" w:rsidRPr="00375A55" w:rsidRDefault="00375A55">
            <w:pPr>
              <w:rPr>
                <w:rFonts w:cs="Tahoma"/>
                <w:i/>
                <w:sz w:val="20"/>
                <w:szCs w:val="20"/>
              </w:rPr>
            </w:pPr>
            <w:r>
              <w:rPr>
                <w:rFonts w:cs="Tahoma"/>
                <w:i/>
                <w:sz w:val="20"/>
                <w:szCs w:val="20"/>
              </w:rPr>
              <w:t>Per il dettaglio delle lavorazioni, vedasi punto 12.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78D3584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370061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4AAAAC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859586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25848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74866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C1616F" w:rsidRPr="00C47AFD" w14:paraId="3E28EA62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C99B2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1040D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22053E04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0BED9780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B47DA7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55785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C3B59B6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680332D2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D9D10F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5F1D6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678B59DC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7C86DB4D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C1A3B0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B18B60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E3CC60D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58389C67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81F78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C1A3B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C8728E5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0ED4F2A3" w14:textId="77777777" w:rsidR="002E40E4" w:rsidRPr="00C47AFD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5558565C" w14:textId="77777777" w:rsidTr="00C1616F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6D1B2D" w14:textId="77777777" w:rsidR="002E40E4" w:rsidRPr="00C47AFD" w:rsidRDefault="002E40E4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4.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85D85" w14:textId="77777777" w:rsidR="002E40E4" w:rsidRPr="00C47AFD" w:rsidRDefault="002E40E4" w:rsidP="00375A55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i nominativi degli addetti al pronto soccorso ed alla gestione delle emergenze in cantiere?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9E89ECB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288566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20A5AA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365952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805562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222789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C1616F" w:rsidRPr="00C47AFD" w14:paraId="0E953510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F5E562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6DB1E6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274EA178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637D7BAC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170B2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ED13E3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6020C048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62D8637B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FE5671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47088A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2F1F67A8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039877EA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D6284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692CF5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2EE8607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0A19307E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3CF66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6395E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B93A477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0365FB4A" w14:textId="77777777" w:rsidR="00C47AFD" w:rsidRDefault="00C47AFD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375A55" w:rsidRPr="00C47AFD" w14:paraId="2D85B6F4" w14:textId="77777777" w:rsidTr="00C1616F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65EB1E" w14:textId="77777777" w:rsidR="00375A55" w:rsidRPr="00C47AFD" w:rsidRDefault="00375A55" w:rsidP="00ED29B3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5</w:t>
            </w:r>
            <w:r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9E8AB" w14:textId="77777777" w:rsidR="00375A55" w:rsidRPr="00C47AFD" w:rsidRDefault="00375A55" w:rsidP="00375A55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 xml:space="preserve">Il POS contiene </w:t>
            </w:r>
            <w:r>
              <w:rPr>
                <w:rFonts w:cs="Tahoma"/>
                <w:sz w:val="20"/>
                <w:szCs w:val="20"/>
              </w:rPr>
              <w:t>il nominativo</w:t>
            </w:r>
            <w:r w:rsidRPr="00C47AFD">
              <w:rPr>
                <w:rFonts w:cs="Tahoma"/>
                <w:sz w:val="20"/>
                <w:szCs w:val="20"/>
              </w:rPr>
              <w:t xml:space="preserve"> del rappresentante dei lavoratori per la sicurezza, aziendale o territoriale, ove eletto o designato della ditta esecutrice?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85FAAE2" w14:textId="77777777" w:rsidR="00375A55" w:rsidRPr="00C47AFD" w:rsidRDefault="00AC3C3D" w:rsidP="00ED29B3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241189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375A55" w:rsidRPr="00C47AFD">
              <w:rPr>
                <w:rFonts w:cs="Tahoma"/>
              </w:rPr>
              <w:t xml:space="preserve"> </w:t>
            </w:r>
            <w:r w:rsidR="00375A55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2B73DF" w14:textId="77777777" w:rsidR="00375A55" w:rsidRPr="00C47AFD" w:rsidRDefault="00AC3C3D" w:rsidP="00ED29B3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2077820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375A55" w:rsidRPr="00C47AFD">
              <w:rPr>
                <w:rFonts w:cs="Tahoma"/>
              </w:rPr>
              <w:t xml:space="preserve"> </w:t>
            </w:r>
            <w:r w:rsidR="00375A55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090EB3" w14:textId="77777777" w:rsidR="00375A55" w:rsidRPr="00C47AFD" w:rsidRDefault="00AC3C3D" w:rsidP="00ED29B3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487515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375A55" w:rsidRPr="00C47AFD">
              <w:rPr>
                <w:rFonts w:cs="Tahoma"/>
              </w:rPr>
              <w:t xml:space="preserve"> </w:t>
            </w:r>
            <w:r w:rsidR="00375A55" w:rsidRPr="00C47AFD">
              <w:rPr>
                <w:rFonts w:cs="Tahoma"/>
                <w:sz w:val="16"/>
              </w:rPr>
              <w:t>NON APPLICABILE</w:t>
            </w:r>
          </w:p>
        </w:tc>
      </w:tr>
      <w:tr w:rsidR="00C1616F" w:rsidRPr="00C47AFD" w14:paraId="18CFB404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C884E1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9EAE91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329BA9D9" w14:textId="77777777" w:rsidR="00C1616F" w:rsidRPr="008F34EB" w:rsidRDefault="00C1616F" w:rsidP="00ED29B3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7BDD6DFF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39AA2F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42B7C7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4890F395" w14:textId="77777777" w:rsidR="00C1616F" w:rsidRPr="008F34EB" w:rsidRDefault="00C1616F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3B0BA19D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D1CBCA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403D7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1A940189" w14:textId="77777777" w:rsidR="00C1616F" w:rsidRPr="008F34EB" w:rsidRDefault="00C1616F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4AF61C55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3CA65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84DAB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1888962E" w14:textId="77777777" w:rsidR="00C1616F" w:rsidRPr="008F34EB" w:rsidRDefault="00C1616F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53AEB824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9B681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CB5399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652DB2B" w14:textId="77777777" w:rsidR="00C1616F" w:rsidRPr="008F34EB" w:rsidRDefault="00C1616F" w:rsidP="00ED29B3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70DB2DC5" w14:textId="77777777" w:rsidR="00375A55" w:rsidRDefault="00375A55">
      <w:pPr>
        <w:rPr>
          <w:rFonts w:cs="Tahoma"/>
        </w:rPr>
      </w:pPr>
    </w:p>
    <w:p w14:paraId="2377BF9A" w14:textId="77777777" w:rsidR="002E40E4" w:rsidRPr="00C47AFD" w:rsidRDefault="00C47AFD">
      <w:pPr>
        <w:rPr>
          <w:rFonts w:cs="Tahoma"/>
        </w:rPr>
      </w:pPr>
      <w:r>
        <w:rPr>
          <w:rFonts w:cs="Tahoma"/>
        </w:rPr>
        <w:br w:type="page"/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068EDC24" w14:textId="77777777" w:rsidTr="00C1616F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E331D" w14:textId="77777777" w:rsidR="002E40E4" w:rsidRPr="00C47AFD" w:rsidRDefault="00375A55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lastRenderedPageBreak/>
              <w:t>6</w:t>
            </w:r>
            <w:r w:rsidR="002E40E4"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FBB3E8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il nominativo del medico competente ove previsto dell’impresa esecutrice?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83192FE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5989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E0C73B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140233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47FBAD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45762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 xml:space="preserve">NON </w:t>
            </w:r>
            <w:r w:rsidR="002E40E4" w:rsidRPr="00C1616F">
              <w:rPr>
                <w:rFonts w:cs="Tahoma"/>
                <w:sz w:val="16"/>
              </w:rPr>
              <w:t>APPLICABILE</w:t>
            </w:r>
          </w:p>
        </w:tc>
      </w:tr>
      <w:tr w:rsidR="00C1616F" w:rsidRPr="00C47AFD" w14:paraId="39A5D28F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FFEB6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B5758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0252B2E6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3222AB7D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8B89DA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3428C4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110CC65E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18C82E6B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99BBF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78D737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2E510F4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550C17B5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9872D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B3AE0D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2429075C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5CA5CE54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F658F0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BED564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680D2DE0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3ECD336A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E95231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30E4D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148540D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613A484A" w14:textId="77777777" w:rsidR="002E40E4" w:rsidRPr="00C47AFD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25D27622" w14:textId="77777777" w:rsidTr="00C1616F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43679" w14:textId="77777777" w:rsidR="002E40E4" w:rsidRPr="00C47AFD" w:rsidRDefault="00375A55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7</w:t>
            </w:r>
            <w:r w:rsidR="002E40E4"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DA6F8A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il nominativo del responsabile del servizio di prevenzione e protezione dell’impresa esecutrice?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8F5C1B9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71817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159FB7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258951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EBC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CEA3A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7872744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16F">
                  <w:rPr>
                    <w:rFonts w:ascii="MS Gothic" w:eastAsia="MS Gothic" w:hAnsi="MS Gothic" w:cs="Tahoma" w:hint="eastAsia"/>
                  </w:rPr>
                  <w:t>☒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C1616F" w:rsidRPr="00C47AFD" w14:paraId="428B57BF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0ABFA2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66760E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36CBC683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240CF84B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21127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48EC0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10944AF9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34AD4D4C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9E13D0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6ADFB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E1632F1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38151BC6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7B3F49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37DC30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0070344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6A92D6C3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74D21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B6A86F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1C685BB4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3204067C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45F6E5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1D72E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DCECFBA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5F799CE2" w14:textId="77777777" w:rsidR="002E40E4" w:rsidRPr="00C47AFD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341ACA6A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848223" w14:textId="77777777" w:rsidR="002E40E4" w:rsidRPr="00C47AFD" w:rsidRDefault="00375A55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8</w:t>
            </w:r>
            <w:r w:rsidR="002E40E4"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81521C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i nominativi del direttore tecnico di cantiere e del capocantiere dell’impresa esecutrice?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937A409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141579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69CB905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633598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572E728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9203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C1616F" w:rsidRPr="00C47AFD" w14:paraId="613833F1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D41908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0F730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4A7B784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19BD7273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DA175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97D77A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4D323238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6A54879E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C7308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35B7CD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26D8E84D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611EEC49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E3BAB3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7E3A00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383C4BA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325281A1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5B88C1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A44F5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4D5433C2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7EAABA4D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43C366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ABE597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9939AEA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76BA1E1F" w14:textId="77777777" w:rsidR="002E40E4" w:rsidRPr="00C47AFD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4967F6EE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2278BB" w14:textId="77777777" w:rsidR="002E40E4" w:rsidRPr="00C47AFD" w:rsidRDefault="00375A55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9</w:t>
            </w:r>
            <w:r w:rsidR="002E40E4"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E8650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il numero e le relative qualifiche dei lavoratori dipendenti dell'impresa esecutrice e dei lavoratori autonomi operanti in cantiere per conto della stessa impresa?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F35F84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455477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A4041F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728175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F09CD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8292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C1616F" w:rsidRPr="00C47AFD" w14:paraId="582B9CEE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78F33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18186B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7A6D8F9E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3B9FC9D3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02C1B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18D2E2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65F2873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22CB3A9A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0E7BD7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B1DF4A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0CD00136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79817E81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93F272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C8EAB6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15E12628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76CD7E9A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F20FB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0142C8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96BC767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20C42ED5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7EBF06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3245E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470629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2145765A" w14:textId="77777777" w:rsidR="002E40E4" w:rsidRPr="00C47AFD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2BA20FF3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A0D6D" w14:textId="77777777" w:rsidR="002E40E4" w:rsidRPr="00C47AFD" w:rsidRDefault="00375A55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10</w:t>
            </w:r>
            <w:r w:rsidR="002E40E4"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1C0F3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le specifiche mansioni, inerenti alla sicurezza, svolte in cantiere da ogni figura nominata allo scopo dall'impresa esecutrice;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D940685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905578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CACBE5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05741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FCF725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27769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C1616F" w:rsidRPr="00C47AFD" w14:paraId="42B6520B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4A9806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6E13D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05EBD0CF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4F0C680F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76365A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00A0A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2B5DF854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4C81A5F5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0F479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F8474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4578F5FC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14B9990B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87794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A03ED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3984C72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1710F1AA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0F67E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6CFBC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6404612D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4F9868C2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3B2F8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C58E04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BE5F297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24F7C34E" w14:textId="77777777" w:rsidR="002E40E4" w:rsidRPr="00C47AFD" w:rsidRDefault="00C47AFD">
      <w:pPr>
        <w:rPr>
          <w:rFonts w:cs="Tahoma"/>
        </w:rPr>
      </w:pPr>
      <w:r>
        <w:rPr>
          <w:rFonts w:cs="Tahoma"/>
        </w:rPr>
        <w:br w:type="page"/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6E89CF3B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C3F3B" w14:textId="77777777" w:rsidR="002E40E4" w:rsidRPr="00C47AFD" w:rsidRDefault="002E40E4" w:rsidP="00375A55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lastRenderedPageBreak/>
              <w:t>1</w:t>
            </w:r>
            <w:r w:rsidR="00375A55">
              <w:rPr>
                <w:rFonts w:cs="Tahoma"/>
                <w:b/>
                <w:sz w:val="20"/>
                <w:szCs w:val="20"/>
              </w:rPr>
              <w:t>1</w:t>
            </w:r>
            <w:r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E2A79C" w14:textId="77777777" w:rsidR="002E40E4" w:rsidRPr="00C47AFD" w:rsidRDefault="002E40E4" w:rsidP="00375A55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 xml:space="preserve">Il POS contiene la descrizione dell'attività di cantiere, </w:t>
            </w:r>
            <w:r w:rsidR="00375A55">
              <w:rPr>
                <w:rFonts w:cs="Tahoma"/>
                <w:sz w:val="20"/>
                <w:szCs w:val="20"/>
              </w:rPr>
              <w:t>e dei turni di lavoro?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244B1BD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12496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635DA0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035086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BB0C9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388444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C1616F" w:rsidRPr="00C47AFD" w14:paraId="2A3C361D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DFFDD3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195701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122B828E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5BA0D7ED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4B6A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0D0E7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D2B27C0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025234A9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887D82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3B8F8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181BECA5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64A2D5C6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AEC25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21C7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80BB81C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55EFF155" w14:textId="77777777" w:rsidR="002E40E4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375A55" w:rsidRPr="00C47AFD" w14:paraId="2D2017AB" w14:textId="77777777" w:rsidTr="00ED29B3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0A3300" w14:textId="77777777" w:rsidR="00375A55" w:rsidRPr="00C47AFD" w:rsidRDefault="00375A55" w:rsidP="00ED29B3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1</w:t>
            </w:r>
            <w:r>
              <w:rPr>
                <w:rFonts w:cs="Tahoma"/>
                <w:b/>
                <w:sz w:val="20"/>
                <w:szCs w:val="20"/>
              </w:rPr>
              <w:t>2</w:t>
            </w:r>
            <w:r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38122" w14:textId="77777777" w:rsidR="00375A55" w:rsidRPr="00C47AFD" w:rsidRDefault="00375A55" w:rsidP="00375A55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 xml:space="preserve">Il POS contiene la </w:t>
            </w:r>
            <w:r>
              <w:rPr>
                <w:rFonts w:cs="Tahoma"/>
                <w:sz w:val="20"/>
                <w:szCs w:val="20"/>
              </w:rPr>
              <w:t xml:space="preserve">descrizione </w:t>
            </w:r>
            <w:r w:rsidRPr="00C47AFD">
              <w:rPr>
                <w:rFonts w:cs="Tahoma"/>
                <w:sz w:val="20"/>
                <w:szCs w:val="20"/>
              </w:rPr>
              <w:t xml:space="preserve">delle modalità organizzative </w:t>
            </w:r>
            <w:r>
              <w:rPr>
                <w:rFonts w:cs="Tahoma"/>
                <w:sz w:val="20"/>
                <w:szCs w:val="20"/>
              </w:rPr>
              <w:t>e delle attività dettagliate previste in cantiere (modalità esecutive passo – passo)?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18DD230" w14:textId="77777777" w:rsidR="00375A55" w:rsidRPr="00C47AFD" w:rsidRDefault="00AC3C3D" w:rsidP="00ED29B3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857955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375A55" w:rsidRPr="00C47AFD">
              <w:rPr>
                <w:rFonts w:cs="Tahoma"/>
              </w:rPr>
              <w:t xml:space="preserve"> </w:t>
            </w:r>
            <w:r w:rsidR="00375A55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C5574D" w14:textId="77777777" w:rsidR="00375A55" w:rsidRPr="00C47AFD" w:rsidRDefault="00AC3C3D" w:rsidP="00ED29B3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59524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375A55" w:rsidRPr="00C47AFD">
              <w:rPr>
                <w:rFonts w:cs="Tahoma"/>
              </w:rPr>
              <w:t xml:space="preserve"> </w:t>
            </w:r>
            <w:r w:rsidR="00375A55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2F2F9" w14:textId="77777777" w:rsidR="00375A55" w:rsidRPr="00C47AFD" w:rsidRDefault="00AC3C3D" w:rsidP="00ED29B3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482541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375A55" w:rsidRPr="00C47AFD">
              <w:rPr>
                <w:rFonts w:cs="Tahoma"/>
              </w:rPr>
              <w:t xml:space="preserve"> </w:t>
            </w:r>
            <w:r w:rsidR="00375A55" w:rsidRPr="00C47AFD">
              <w:rPr>
                <w:rFonts w:cs="Tahoma"/>
                <w:sz w:val="16"/>
              </w:rPr>
              <w:t>NON APPLICABILE</w:t>
            </w:r>
          </w:p>
        </w:tc>
      </w:tr>
      <w:tr w:rsidR="00C1616F" w:rsidRPr="00C47AFD" w14:paraId="5975506C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8D376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15359F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26B71A36" w14:textId="77777777" w:rsidR="00C1616F" w:rsidRPr="008F34EB" w:rsidRDefault="00C1616F" w:rsidP="00ED29B3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71B8E47D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B3207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DAF482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AE30161" w14:textId="77777777" w:rsidR="00C1616F" w:rsidRPr="008F34EB" w:rsidRDefault="00C1616F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40DCC274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229229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E0763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67E284C" w14:textId="77777777" w:rsidR="00C1616F" w:rsidRPr="008F34EB" w:rsidRDefault="00C1616F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0EC3FFB3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1CA39F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BDEF8B" w14:textId="77777777" w:rsidR="00C1616F" w:rsidRPr="00C47AFD" w:rsidRDefault="00C1616F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29B66D0" w14:textId="77777777" w:rsidR="00C1616F" w:rsidRPr="008F34EB" w:rsidRDefault="00C1616F" w:rsidP="00ED29B3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10352A1B" w14:textId="77777777" w:rsidR="00375A55" w:rsidRDefault="00375A55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26CBB8B8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9D0A80" w14:textId="77777777" w:rsidR="002E40E4" w:rsidRPr="00C47AFD" w:rsidRDefault="002E40E4" w:rsidP="00375A55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1</w:t>
            </w:r>
            <w:r w:rsidR="00375A55">
              <w:rPr>
                <w:rFonts w:cs="Tahoma"/>
                <w:b/>
                <w:sz w:val="20"/>
                <w:szCs w:val="20"/>
              </w:rPr>
              <w:t>3</w:t>
            </w:r>
            <w:r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A8AF49" w14:textId="77777777" w:rsidR="002E40E4" w:rsidRDefault="002E40E4" w:rsidP="00375A55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l'elenco dei ponteggi, dei ponti su ruote a torre e di altre opere provvisionali di notevole importanza</w:t>
            </w:r>
            <w:r w:rsidR="00375A55">
              <w:rPr>
                <w:rFonts w:cs="Tahoma"/>
                <w:sz w:val="20"/>
                <w:szCs w:val="20"/>
              </w:rPr>
              <w:t>?</w:t>
            </w:r>
          </w:p>
          <w:p w14:paraId="0B5954BF" w14:textId="77777777" w:rsidR="00375A55" w:rsidRDefault="00375A55" w:rsidP="00375A55">
            <w:pPr>
              <w:rPr>
                <w:rFonts w:cs="Tahoma"/>
                <w:sz w:val="20"/>
                <w:szCs w:val="20"/>
              </w:rPr>
            </w:pPr>
          </w:p>
          <w:p w14:paraId="7D14D2F6" w14:textId="77777777" w:rsidR="00375A55" w:rsidRPr="00375A55" w:rsidRDefault="00375A55" w:rsidP="00375A55">
            <w:pPr>
              <w:rPr>
                <w:rFonts w:cs="Tahoma"/>
                <w:i/>
                <w:sz w:val="20"/>
                <w:szCs w:val="20"/>
              </w:rPr>
            </w:pPr>
            <w:r>
              <w:rPr>
                <w:rFonts w:cs="Tahoma"/>
                <w:i/>
                <w:sz w:val="20"/>
                <w:szCs w:val="20"/>
              </w:rPr>
              <w:t xml:space="preserve">Qualora presente un ponteggio, è allegato il </w:t>
            </w:r>
            <w:proofErr w:type="spellStart"/>
            <w:r>
              <w:rPr>
                <w:rFonts w:cs="Tahoma"/>
                <w:i/>
                <w:sz w:val="20"/>
                <w:szCs w:val="20"/>
              </w:rPr>
              <w:t>Pimus</w:t>
            </w:r>
            <w:proofErr w:type="spellEnd"/>
            <w:r>
              <w:rPr>
                <w:rFonts w:cs="Tahoma"/>
                <w:i/>
                <w:sz w:val="20"/>
                <w:szCs w:val="20"/>
              </w:rPr>
              <w:t xml:space="preserve"> ed eventuale progetto?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2EE34AF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389069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67E73B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920177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1E8B1D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2116475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C1616F" w:rsidRPr="00C47AFD" w14:paraId="2693101B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7A34DF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B3A89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3011666C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C1616F" w:rsidRPr="00C47AFD" w14:paraId="18248CE5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DB199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F339F6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703641D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44DFD42D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DF74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4EABC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7EE1D1E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0D565F37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B98BD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F750F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2CBA9798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  <w:tr w:rsidR="00C1616F" w:rsidRPr="00C47AFD" w14:paraId="4955BAE1" w14:textId="77777777" w:rsidTr="00C1616F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F6EE9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9EC7BF" w14:textId="77777777" w:rsidR="00C1616F" w:rsidRPr="00C47AFD" w:rsidRDefault="00C1616F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861C1D4" w14:textId="77777777" w:rsidR="00C1616F" w:rsidRPr="008F34EB" w:rsidRDefault="00C1616F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78EF33E9" w14:textId="77777777" w:rsidR="002E40E4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375A55" w:rsidRPr="00C47AFD" w14:paraId="4C04B46E" w14:textId="77777777" w:rsidTr="00ED29B3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A75A3F" w14:textId="77777777" w:rsidR="00375A55" w:rsidRPr="00C47AFD" w:rsidRDefault="00375A55" w:rsidP="00375A55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1</w:t>
            </w:r>
            <w:r>
              <w:rPr>
                <w:rFonts w:cs="Tahoma"/>
                <w:b/>
                <w:sz w:val="20"/>
                <w:szCs w:val="20"/>
              </w:rPr>
              <w:t>4</w:t>
            </w:r>
            <w:r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3DEC3E" w14:textId="77777777" w:rsidR="00375A55" w:rsidRDefault="00375A55" w:rsidP="00375A55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l'elenco delle macchine e degli impianti utilizzati nel cantiere dall’impresa esecutrice?</w:t>
            </w:r>
          </w:p>
          <w:p w14:paraId="189CD9B2" w14:textId="77777777" w:rsidR="00375A55" w:rsidRDefault="00375A55" w:rsidP="00375A55">
            <w:pPr>
              <w:rPr>
                <w:rFonts w:cs="Tahoma"/>
                <w:sz w:val="20"/>
                <w:szCs w:val="20"/>
              </w:rPr>
            </w:pPr>
          </w:p>
          <w:p w14:paraId="54584CF7" w14:textId="77777777" w:rsidR="00375A55" w:rsidRPr="00375A55" w:rsidRDefault="00375A55" w:rsidP="00375A55">
            <w:pPr>
              <w:rPr>
                <w:rFonts w:cs="Tahoma"/>
                <w:i/>
                <w:sz w:val="20"/>
                <w:szCs w:val="20"/>
              </w:rPr>
            </w:pPr>
            <w:r>
              <w:rPr>
                <w:rFonts w:cs="Tahoma"/>
                <w:i/>
                <w:sz w:val="20"/>
                <w:szCs w:val="20"/>
              </w:rPr>
              <w:t>Richiesta l’ultima verifica periodica su apparecchi di sollevamento!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A8D8E9F" w14:textId="77777777" w:rsidR="00375A55" w:rsidRPr="00C47AFD" w:rsidRDefault="00AC3C3D" w:rsidP="00ED29B3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62381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375A55" w:rsidRPr="00C47AFD">
              <w:rPr>
                <w:rFonts w:cs="Tahoma"/>
              </w:rPr>
              <w:t xml:space="preserve"> </w:t>
            </w:r>
            <w:r w:rsidR="00375A55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56360" w14:textId="77777777" w:rsidR="00375A55" w:rsidRPr="00C47AFD" w:rsidRDefault="00AC3C3D" w:rsidP="00ED29B3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243546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375A55" w:rsidRPr="00C47AFD">
              <w:rPr>
                <w:rFonts w:cs="Tahoma"/>
              </w:rPr>
              <w:t xml:space="preserve"> </w:t>
            </w:r>
            <w:r w:rsidR="00375A55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E205C8" w14:textId="77777777" w:rsidR="00375A55" w:rsidRPr="00C47AFD" w:rsidRDefault="00AC3C3D" w:rsidP="00ED29B3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312159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375A55" w:rsidRPr="00C47AFD">
              <w:rPr>
                <w:rFonts w:cs="Tahoma"/>
              </w:rPr>
              <w:t xml:space="preserve"> </w:t>
            </w:r>
            <w:r w:rsidR="00375A55" w:rsidRPr="00C47AFD">
              <w:rPr>
                <w:rFonts w:cs="Tahoma"/>
                <w:sz w:val="16"/>
              </w:rPr>
              <w:t>NON APPLICABILE</w:t>
            </w:r>
          </w:p>
        </w:tc>
      </w:tr>
      <w:tr w:rsidR="00413CAD" w:rsidRPr="00C47AFD" w14:paraId="029053FB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AB3A7" w14:textId="77777777" w:rsidR="00413CAD" w:rsidRPr="00C47AFD" w:rsidRDefault="00413CAD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1B09C0" w14:textId="77777777" w:rsidR="00413CAD" w:rsidRPr="00C47AFD" w:rsidRDefault="00413CAD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7F51DCCB" w14:textId="77777777" w:rsidR="00413CAD" w:rsidRPr="008F34EB" w:rsidRDefault="00413CAD" w:rsidP="00ED29B3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413CAD" w:rsidRPr="00C47AFD" w14:paraId="3630432D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F27DF3" w14:textId="77777777" w:rsidR="00413CAD" w:rsidRPr="00C47AFD" w:rsidRDefault="00413CAD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6D534" w14:textId="77777777" w:rsidR="00413CAD" w:rsidRPr="00C47AFD" w:rsidRDefault="00413CAD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6BE1B76" w14:textId="77777777" w:rsidR="00413CAD" w:rsidRPr="008F34EB" w:rsidRDefault="00413CAD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0212193D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DEFDC" w14:textId="77777777" w:rsidR="00413CAD" w:rsidRPr="00C47AFD" w:rsidRDefault="00413CAD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37B4F3" w14:textId="77777777" w:rsidR="00413CAD" w:rsidRPr="00C47AFD" w:rsidRDefault="00413CAD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682582A6" w14:textId="77777777" w:rsidR="00413CAD" w:rsidRPr="008F34EB" w:rsidRDefault="00413CAD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6DCA0FD7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5EE11A" w14:textId="77777777" w:rsidR="00413CAD" w:rsidRPr="00C47AFD" w:rsidRDefault="00413CAD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EE4ECE" w14:textId="77777777" w:rsidR="00413CAD" w:rsidRPr="00C47AFD" w:rsidRDefault="00413CAD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E5213B0" w14:textId="77777777" w:rsidR="00413CAD" w:rsidRPr="008F34EB" w:rsidRDefault="00413CAD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5FEDE0A4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EA130" w14:textId="77777777" w:rsidR="00413CAD" w:rsidRPr="00C47AFD" w:rsidRDefault="00413CAD" w:rsidP="00ED29B3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AB8D5" w14:textId="77777777" w:rsidR="00413CAD" w:rsidRPr="00C47AFD" w:rsidRDefault="00413CAD" w:rsidP="00ED29B3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36189BC" w14:textId="77777777" w:rsidR="00413CAD" w:rsidRPr="008F34EB" w:rsidRDefault="00413CAD" w:rsidP="00ED29B3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43CFCA45" w14:textId="77777777" w:rsidR="00375A55" w:rsidRDefault="00375A55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6D348135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8F98FA" w14:textId="77777777" w:rsidR="002E40E4" w:rsidRPr="00C47AFD" w:rsidRDefault="002E40E4" w:rsidP="00375A55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1</w:t>
            </w:r>
            <w:r w:rsidR="00375A55">
              <w:rPr>
                <w:rFonts w:cs="Tahoma"/>
                <w:b/>
                <w:sz w:val="20"/>
                <w:szCs w:val="20"/>
              </w:rPr>
              <w:t>5</w:t>
            </w:r>
            <w:r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EC757A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l'elenco delle sostanze e preparati pericolosi utilizzati nel cantiere con le relative schede di sicurezza dall’impresa esecutrice?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A63AE2C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221367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DBA8E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23931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8ABAFF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58128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413CAD" w:rsidRPr="00C47AFD" w14:paraId="4F83563F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DAD6A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2895C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015C5DB3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413CAD" w:rsidRPr="00C47AFD" w14:paraId="64C61E7E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908DE5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07BC8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7B98F95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1D9D3E11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8CC009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AFE133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75F49C0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5EA248A3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62DAA2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A4521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AEAD962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4CAE0F93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96C5C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4EC26A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C8530CD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4C9851D8" w14:textId="77777777" w:rsidR="00C47AFD" w:rsidRDefault="00C47AFD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60DD55E2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88A456" w14:textId="77777777" w:rsidR="002E40E4" w:rsidRPr="00C47AFD" w:rsidRDefault="002E40E4" w:rsidP="00375A55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1</w:t>
            </w:r>
            <w:r w:rsidR="00375A55">
              <w:rPr>
                <w:rFonts w:cs="Tahoma"/>
                <w:b/>
                <w:sz w:val="20"/>
                <w:szCs w:val="20"/>
              </w:rPr>
              <w:t>6</w:t>
            </w:r>
            <w:r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153B0E" w14:textId="77777777" w:rsidR="002E40E4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l'esito del rapporto di valutazione del rumore dell’impresa esecutrice?</w:t>
            </w:r>
          </w:p>
          <w:p w14:paraId="44874A53" w14:textId="77777777" w:rsidR="00375A55" w:rsidRDefault="00375A55">
            <w:pPr>
              <w:rPr>
                <w:rFonts w:cs="Tahoma"/>
                <w:sz w:val="20"/>
                <w:szCs w:val="20"/>
              </w:rPr>
            </w:pPr>
          </w:p>
          <w:p w14:paraId="153B1B83" w14:textId="77777777" w:rsidR="00375A55" w:rsidRPr="00375A55" w:rsidRDefault="00375A55" w:rsidP="00375A55">
            <w:pPr>
              <w:rPr>
                <w:rFonts w:cs="Tahoma"/>
                <w:i/>
                <w:sz w:val="20"/>
                <w:szCs w:val="20"/>
              </w:rPr>
            </w:pPr>
            <w:r>
              <w:rPr>
                <w:rFonts w:cs="Tahoma"/>
                <w:i/>
                <w:sz w:val="20"/>
                <w:szCs w:val="20"/>
              </w:rPr>
              <w:t>Valori di esposizione e data di redazione del documento (art. 181 comma 2, D.Lgs. 81/2008).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79B1D66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440690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C39D5C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96118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789AF4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82287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413CAD" w:rsidRPr="00C47AFD" w14:paraId="52D843A5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34B7BD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799212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05E5902A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413CAD" w:rsidRPr="00C47AFD" w14:paraId="4B1DB792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7E71C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59F2AA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EBF4743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182A0E95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183AE6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861C0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AEAAE35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5C7399EA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E3030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0B74E9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6690CF75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471AF50D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E47AC0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6024D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1D302AF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7037C8C3" w14:textId="77777777" w:rsidR="002E40E4" w:rsidRPr="00C47AFD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4C2FA008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1DE743" w14:textId="77777777" w:rsidR="002E40E4" w:rsidRPr="00C47AFD" w:rsidRDefault="002E40E4" w:rsidP="00375A55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lastRenderedPageBreak/>
              <w:t>1</w:t>
            </w:r>
            <w:r w:rsidR="00375A55">
              <w:rPr>
                <w:rFonts w:cs="Tahoma"/>
                <w:b/>
                <w:sz w:val="20"/>
                <w:szCs w:val="20"/>
              </w:rPr>
              <w:t>7</w:t>
            </w:r>
            <w:r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DCA16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l'individuazione delle misure preventive e protettive, integrative rispetto a quelle contenute nel PSC quando previsto, adottate in relazione ai rischi connessi alle lavorazioni in cantiere svolte dall’impresa esecutrice?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A7E722C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047255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EF0D6D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689843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E2E9C8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1222181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413CAD" w:rsidRPr="00C47AFD" w14:paraId="05701903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1B2ED8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E0E970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526846C7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413CAD" w:rsidRPr="00C47AFD" w14:paraId="4D30B3EC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7C3DF7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1F736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6559B38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35F86CD7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7332E2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73F340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0147AE5A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52BB95BB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744C26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A1D28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615D48B8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5676ED3C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6C0D71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4C47BF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6E693DDB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30C61B19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803F8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D0D86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F3C8BA5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3B0A65F9" w14:textId="77777777" w:rsidR="00C47AFD" w:rsidRDefault="00C47AFD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71C778A9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6DDC5" w14:textId="77777777" w:rsidR="002E40E4" w:rsidRPr="00C47AFD" w:rsidRDefault="002E40E4" w:rsidP="00375A55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1</w:t>
            </w:r>
            <w:r w:rsidR="00375A55">
              <w:rPr>
                <w:rFonts w:cs="Tahoma"/>
                <w:b/>
                <w:sz w:val="20"/>
                <w:szCs w:val="20"/>
              </w:rPr>
              <w:t>8</w:t>
            </w:r>
            <w:r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A6A003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le procedure complementari e di dettaglio, richieste dal PSC quando previsto?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557DF1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20927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CD3AC6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758215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54AEEC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86282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413CAD" w:rsidRPr="00C47AFD" w14:paraId="36A43F1A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6CDEF0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B15442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78FA5538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413CAD" w:rsidRPr="00C47AFD" w14:paraId="35306077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15A8BA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6D112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2BF6FC9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2A27BC30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1852E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8F0849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93D9270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66D24E08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6B4DAF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902105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604F8C9D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2256C913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08716F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471B6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7BB2A69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766CA9F4" w14:textId="77777777" w:rsidR="002E40E4" w:rsidRPr="00C47AFD" w:rsidRDefault="002E40E4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05C8EC1F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C0DD7E" w14:textId="77777777" w:rsidR="002E40E4" w:rsidRPr="00C47AFD" w:rsidRDefault="002E40E4" w:rsidP="00375A55">
            <w:pPr>
              <w:rPr>
                <w:rFonts w:cs="Tahoma"/>
                <w:b/>
                <w:sz w:val="20"/>
                <w:szCs w:val="20"/>
              </w:rPr>
            </w:pPr>
            <w:r w:rsidRPr="00C47AFD">
              <w:rPr>
                <w:rFonts w:cs="Tahoma"/>
                <w:b/>
                <w:sz w:val="20"/>
                <w:szCs w:val="20"/>
              </w:rPr>
              <w:t>1</w:t>
            </w:r>
            <w:r w:rsidR="00375A55">
              <w:rPr>
                <w:rFonts w:cs="Tahoma"/>
                <w:b/>
                <w:sz w:val="20"/>
                <w:szCs w:val="20"/>
              </w:rPr>
              <w:t>9</w:t>
            </w:r>
            <w:r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FDFB53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l'elenco dei dispositivi di protezione individuale forniti ai lavoratori dell’impresa esecutrice occupati in cantiere?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09F5CBF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273302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B5CAB3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9089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E2185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34580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413CAD" w:rsidRPr="00C47AFD" w14:paraId="13922483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171E08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E7D84B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4E61A8B6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413CAD" w:rsidRPr="00C47AFD" w14:paraId="28F3CDBF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8F799F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39C644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A78020F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3D2852CF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28D920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1E7811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49F0FD0A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4988A913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FD916F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C13F0A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409C5C2B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6BE1092F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CB145F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94B83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A32D9F9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30B83062" w14:textId="77777777" w:rsidTr="00413CAD">
        <w:trPr>
          <w:cantSplit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2A4736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AB543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808B297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2524FE2A" w14:textId="77777777" w:rsidR="00C47AFD" w:rsidRDefault="00C47AFD">
      <w:pPr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76CF55A6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374D94" w14:textId="77777777" w:rsidR="002E40E4" w:rsidRPr="00C47AFD" w:rsidRDefault="00375A55" w:rsidP="00375A55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20</w:t>
            </w:r>
            <w:r w:rsidR="002E40E4"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A7E2B5" w14:textId="77777777" w:rsidR="002E40E4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Il POS contiene la documentazione in merito all'informazione ed alla formazione fornite ai lavoratori dell’impresa esecutrice occupati in cantiere?</w:t>
            </w:r>
          </w:p>
          <w:p w14:paraId="26B11F95" w14:textId="77777777" w:rsidR="00375A55" w:rsidRDefault="00375A55">
            <w:pPr>
              <w:rPr>
                <w:rFonts w:cs="Tahoma"/>
                <w:sz w:val="20"/>
                <w:szCs w:val="20"/>
              </w:rPr>
            </w:pPr>
          </w:p>
          <w:p w14:paraId="74156B32" w14:textId="77777777" w:rsidR="00375A55" w:rsidRPr="00375A55" w:rsidRDefault="00375A55" w:rsidP="00375A55">
            <w:pPr>
              <w:numPr>
                <w:ilvl w:val="0"/>
                <w:numId w:val="44"/>
              </w:numPr>
              <w:ind w:left="425"/>
              <w:rPr>
                <w:rFonts w:cs="Tahoma"/>
                <w:sz w:val="20"/>
                <w:szCs w:val="20"/>
              </w:rPr>
            </w:pPr>
            <w:r w:rsidRPr="00375A55">
              <w:rPr>
                <w:rFonts w:cs="Tahoma"/>
                <w:sz w:val="20"/>
                <w:szCs w:val="20"/>
              </w:rPr>
              <w:t>RSPP (se presente in cantiere);</w:t>
            </w:r>
          </w:p>
          <w:p w14:paraId="74BE55B9" w14:textId="77777777" w:rsidR="00375A55" w:rsidRPr="00375A55" w:rsidRDefault="00375A55" w:rsidP="00375A55">
            <w:pPr>
              <w:numPr>
                <w:ilvl w:val="0"/>
                <w:numId w:val="44"/>
              </w:numPr>
              <w:ind w:left="425"/>
              <w:rPr>
                <w:rFonts w:cs="Tahoma"/>
                <w:sz w:val="20"/>
                <w:szCs w:val="20"/>
              </w:rPr>
            </w:pPr>
            <w:r w:rsidRPr="00375A55">
              <w:rPr>
                <w:rFonts w:cs="Tahoma"/>
                <w:sz w:val="20"/>
                <w:szCs w:val="20"/>
              </w:rPr>
              <w:t>Antincendio e primo soccorso;</w:t>
            </w:r>
          </w:p>
          <w:p w14:paraId="44EB7E16" w14:textId="77777777" w:rsidR="00FD2662" w:rsidRPr="00375A55" w:rsidRDefault="000D7B8C" w:rsidP="00375A55">
            <w:pPr>
              <w:numPr>
                <w:ilvl w:val="0"/>
                <w:numId w:val="44"/>
              </w:numPr>
              <w:ind w:left="425"/>
              <w:rPr>
                <w:rFonts w:cs="Tahoma"/>
                <w:sz w:val="20"/>
                <w:szCs w:val="20"/>
              </w:rPr>
            </w:pPr>
            <w:r w:rsidRPr="00375A55">
              <w:rPr>
                <w:rFonts w:cs="Tahoma"/>
                <w:sz w:val="20"/>
                <w:szCs w:val="20"/>
              </w:rPr>
              <w:t>Formazione generale e specifica;</w:t>
            </w:r>
          </w:p>
          <w:p w14:paraId="1950F0C7" w14:textId="77777777" w:rsidR="000D7B8C" w:rsidRPr="00375A55" w:rsidRDefault="000D7B8C" w:rsidP="00375A55">
            <w:pPr>
              <w:numPr>
                <w:ilvl w:val="0"/>
                <w:numId w:val="44"/>
              </w:numPr>
              <w:ind w:left="425"/>
              <w:rPr>
                <w:rFonts w:cs="Tahoma"/>
                <w:sz w:val="20"/>
                <w:szCs w:val="20"/>
              </w:rPr>
            </w:pPr>
            <w:r w:rsidRPr="00375A55">
              <w:rPr>
                <w:rFonts w:cs="Tahoma"/>
                <w:sz w:val="20"/>
                <w:szCs w:val="20"/>
              </w:rPr>
              <w:t>Formazione preposti;</w:t>
            </w:r>
          </w:p>
          <w:p w14:paraId="5131D384" w14:textId="77777777" w:rsidR="000D7B8C" w:rsidRPr="00375A55" w:rsidRDefault="000D7B8C" w:rsidP="00375A55">
            <w:pPr>
              <w:numPr>
                <w:ilvl w:val="0"/>
                <w:numId w:val="44"/>
              </w:numPr>
              <w:ind w:left="425"/>
              <w:rPr>
                <w:rFonts w:cs="Tahoma"/>
                <w:sz w:val="20"/>
                <w:szCs w:val="20"/>
              </w:rPr>
            </w:pPr>
            <w:r w:rsidRPr="00375A55">
              <w:rPr>
                <w:rFonts w:cs="Tahoma"/>
                <w:sz w:val="20"/>
                <w:szCs w:val="20"/>
              </w:rPr>
              <w:t xml:space="preserve">Formazione DPI III </w:t>
            </w:r>
            <w:proofErr w:type="spellStart"/>
            <w:r w:rsidRPr="00375A55">
              <w:rPr>
                <w:rFonts w:cs="Tahoma"/>
                <w:sz w:val="20"/>
                <w:szCs w:val="20"/>
              </w:rPr>
              <w:t>Cat</w:t>
            </w:r>
            <w:proofErr w:type="spellEnd"/>
            <w:r w:rsidR="00375A55" w:rsidRPr="00375A55">
              <w:rPr>
                <w:rFonts w:cs="Tahoma"/>
                <w:sz w:val="20"/>
                <w:szCs w:val="20"/>
              </w:rPr>
              <w:t xml:space="preserve"> e lavori in quota;</w:t>
            </w:r>
          </w:p>
          <w:p w14:paraId="7F8C44E4" w14:textId="77777777" w:rsidR="000D7B8C" w:rsidRPr="00375A55" w:rsidRDefault="000D7B8C" w:rsidP="00375A55">
            <w:pPr>
              <w:numPr>
                <w:ilvl w:val="0"/>
                <w:numId w:val="44"/>
              </w:numPr>
              <w:ind w:left="425"/>
              <w:rPr>
                <w:rFonts w:cs="Tahoma"/>
                <w:sz w:val="20"/>
                <w:szCs w:val="20"/>
              </w:rPr>
            </w:pPr>
            <w:r w:rsidRPr="00375A55">
              <w:rPr>
                <w:rFonts w:cs="Tahoma"/>
                <w:sz w:val="20"/>
                <w:szCs w:val="20"/>
              </w:rPr>
              <w:t>Formazione attrezzature (PLE, gru,</w:t>
            </w:r>
            <w:r w:rsidR="00375A55" w:rsidRPr="00375A55">
              <w:rPr>
                <w:rFonts w:cs="Tahoma"/>
                <w:sz w:val="20"/>
                <w:szCs w:val="20"/>
              </w:rPr>
              <w:t xml:space="preserve"> escavatori, </w:t>
            </w:r>
            <w:r w:rsidRPr="00375A55">
              <w:rPr>
                <w:rFonts w:cs="Tahoma"/>
                <w:sz w:val="20"/>
                <w:szCs w:val="20"/>
              </w:rPr>
              <w:t xml:space="preserve">carrelli, </w:t>
            </w:r>
            <w:proofErr w:type="spellStart"/>
            <w:r w:rsidRPr="00375A55">
              <w:rPr>
                <w:rFonts w:cs="Tahoma"/>
                <w:sz w:val="20"/>
                <w:szCs w:val="20"/>
              </w:rPr>
              <w:t>ecc</w:t>
            </w:r>
            <w:proofErr w:type="spellEnd"/>
            <w:r w:rsidRPr="00375A55">
              <w:rPr>
                <w:rFonts w:cs="Tahoma"/>
                <w:sz w:val="20"/>
                <w:szCs w:val="20"/>
              </w:rPr>
              <w:t>)</w:t>
            </w:r>
            <w:r w:rsidR="00375A55" w:rsidRPr="00375A55">
              <w:rPr>
                <w:rFonts w:cs="Tahoma"/>
                <w:sz w:val="20"/>
                <w:szCs w:val="20"/>
              </w:rPr>
              <w:t>;</w:t>
            </w:r>
          </w:p>
          <w:p w14:paraId="433BEC25" w14:textId="77777777" w:rsidR="00375A55" w:rsidRPr="00375A55" w:rsidRDefault="00375A55" w:rsidP="00375A55">
            <w:pPr>
              <w:numPr>
                <w:ilvl w:val="0"/>
                <w:numId w:val="44"/>
              </w:numPr>
              <w:ind w:left="425"/>
              <w:rPr>
                <w:rFonts w:cs="Tahoma"/>
                <w:sz w:val="20"/>
                <w:szCs w:val="20"/>
              </w:rPr>
            </w:pPr>
            <w:r w:rsidRPr="00375A55">
              <w:rPr>
                <w:rFonts w:cs="Tahoma"/>
                <w:sz w:val="20"/>
                <w:szCs w:val="20"/>
              </w:rPr>
              <w:t>Spazi confinati;</w:t>
            </w:r>
          </w:p>
          <w:p w14:paraId="6CDF1118" w14:textId="77777777" w:rsidR="00375A55" w:rsidRPr="00375A55" w:rsidRDefault="00375A55" w:rsidP="00375A55">
            <w:pPr>
              <w:numPr>
                <w:ilvl w:val="0"/>
                <w:numId w:val="44"/>
              </w:numPr>
              <w:ind w:left="425"/>
              <w:rPr>
                <w:rFonts w:cs="Tahoma"/>
                <w:sz w:val="20"/>
                <w:szCs w:val="20"/>
              </w:rPr>
            </w:pPr>
            <w:r w:rsidRPr="00375A55">
              <w:rPr>
                <w:rFonts w:cs="Tahoma"/>
                <w:sz w:val="20"/>
                <w:szCs w:val="20"/>
              </w:rPr>
              <w:t>Montaggio ponteggi;</w:t>
            </w:r>
          </w:p>
          <w:p w14:paraId="449FB4C3" w14:textId="77777777" w:rsidR="00375A55" w:rsidRDefault="00375A55" w:rsidP="00375A55">
            <w:pPr>
              <w:numPr>
                <w:ilvl w:val="0"/>
                <w:numId w:val="44"/>
              </w:numPr>
              <w:ind w:left="425"/>
              <w:rPr>
                <w:rFonts w:cs="Tahoma"/>
                <w:sz w:val="20"/>
                <w:szCs w:val="20"/>
              </w:rPr>
            </w:pPr>
            <w:r w:rsidRPr="00375A55">
              <w:rPr>
                <w:rFonts w:cs="Tahoma"/>
                <w:sz w:val="20"/>
                <w:szCs w:val="20"/>
              </w:rPr>
              <w:t>PES / PAV;</w:t>
            </w:r>
          </w:p>
          <w:p w14:paraId="3DE67E2C" w14:textId="77777777" w:rsidR="005F4220" w:rsidRPr="00C47AFD" w:rsidRDefault="005F4220" w:rsidP="00375A55">
            <w:pPr>
              <w:numPr>
                <w:ilvl w:val="0"/>
                <w:numId w:val="44"/>
              </w:numPr>
              <w:ind w:left="425"/>
              <w:rPr>
                <w:rFonts w:cs="Tahoma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335F3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40311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CAD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B98E8F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947281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CAD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9ED146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203020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2E40E4" w:rsidRPr="00C47AFD" w14:paraId="3971958E" w14:textId="77777777" w:rsidTr="001A3198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5BEBD" w14:textId="77777777" w:rsidR="002E40E4" w:rsidRPr="00C47AFD" w:rsidRDefault="002E40E4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30ED5" w14:textId="77777777" w:rsidR="002E40E4" w:rsidRPr="00C47AFD" w:rsidRDefault="002E40E4">
            <w:pPr>
              <w:rPr>
                <w:rFonts w:cs="Tahoma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39CE7BC" w14:textId="77777777" w:rsidR="002E40E4" w:rsidRPr="008F34EB" w:rsidRDefault="002E40E4">
            <w:pPr>
              <w:ind w:left="73" w:right="140"/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  <w:tc>
          <w:tcPr>
            <w:tcW w:w="942" w:type="pct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572CF6C" w14:textId="77777777" w:rsidR="002E40E4" w:rsidRPr="008F34EB" w:rsidRDefault="002E40E4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208C1796" w14:textId="77777777" w:rsidR="002E40E4" w:rsidRPr="008F34EB" w:rsidRDefault="002E40E4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68AE3F28" w14:textId="77777777" w:rsidTr="00413CAD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834E0A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55AD3A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6E34A82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Vedi tabella formazione dei lavoratori</w:t>
            </w:r>
          </w:p>
        </w:tc>
      </w:tr>
      <w:tr w:rsidR="00413CAD" w:rsidRPr="00C47AFD" w14:paraId="7D34D64C" w14:textId="77777777" w:rsidTr="00413CAD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B9CAE0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A9026B" w14:textId="77777777" w:rsidR="00413CAD" w:rsidRPr="00C47AFD" w:rsidRDefault="00413CAD">
            <w:pPr>
              <w:rPr>
                <w:rFonts w:cs="Tahoma"/>
              </w:rPr>
            </w:pPr>
          </w:p>
        </w:tc>
        <w:bookmarkStart w:id="0" w:name="_MON_1582354617"/>
        <w:bookmarkEnd w:id="0"/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0FCE6CE9" w14:textId="77777777" w:rsidR="00413CAD" w:rsidRPr="008F34EB" w:rsidRDefault="007627BA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object w:dxaOrig="1539" w:dyaOrig="997" w14:anchorId="46B430D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0.25pt" o:ole="">
                  <v:imagedata r:id="rId8" o:title=""/>
                </v:shape>
                <o:OLEObject Type="Embed" ProgID="Excel.Sheet.12" ShapeID="_x0000_i1025" DrawAspect="Icon" ObjectID="_1684911793" r:id="rId9"/>
              </w:object>
            </w:r>
          </w:p>
        </w:tc>
      </w:tr>
      <w:tr w:rsidR="00413CAD" w:rsidRPr="00C47AFD" w14:paraId="73DB3CF2" w14:textId="77777777" w:rsidTr="00413CAD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E0F87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7699DE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25F99BD0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3158BF2F" w14:textId="77777777" w:rsidTr="00413CAD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BE0D92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1B650A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0002A04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5C808AA2" w14:textId="77777777" w:rsidTr="00413CAD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B3ED9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96DD54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EB5B8D5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7BC58DE7" w14:textId="77777777" w:rsidTr="00413CAD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535F17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73C0F4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22BE5B69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529B1A90" w14:textId="77777777" w:rsidTr="00413CAD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E1D10D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1DBC8F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DD795CF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11D97DB1" w14:textId="77777777" w:rsidTr="00413CAD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56E39A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643E4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09475D78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5E8DAC11" w14:textId="77777777" w:rsidTr="00413CAD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7B283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822CF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B6C2328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  <w:tr w:rsidR="00413CAD" w:rsidRPr="00C47AFD" w14:paraId="3497CA95" w14:textId="77777777" w:rsidTr="00413CAD">
        <w:trPr>
          <w:cantSplit/>
          <w:trHeight w:val="96"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0EEFA6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0CAD96" w14:textId="77777777" w:rsidR="00413CAD" w:rsidRPr="00C47AFD" w:rsidRDefault="00413CAD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6C3E1D" w14:textId="77777777" w:rsidR="00413CAD" w:rsidRPr="008F34EB" w:rsidRDefault="00413CAD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3E438D1F" w14:textId="77777777" w:rsidR="00375A55" w:rsidRDefault="00375A55">
      <w:pPr>
        <w:rPr>
          <w:rFonts w:cs="Tahoma"/>
        </w:rPr>
      </w:pPr>
    </w:p>
    <w:p w14:paraId="4089B3AE" w14:textId="77777777" w:rsidR="002E40E4" w:rsidRPr="00C47AFD" w:rsidRDefault="00375A55">
      <w:pPr>
        <w:rPr>
          <w:rFonts w:cs="Tahoma"/>
        </w:rPr>
      </w:pPr>
      <w:r>
        <w:rPr>
          <w:rFonts w:cs="Tahoma"/>
        </w:rPr>
        <w:br w:type="page"/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620"/>
        <w:gridCol w:w="1810"/>
        <w:gridCol w:w="1810"/>
        <w:gridCol w:w="1810"/>
      </w:tblGrid>
      <w:tr w:rsidR="002E40E4" w:rsidRPr="00C47AFD" w14:paraId="652D7A13" w14:textId="77777777" w:rsidTr="001A3198"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BEF6BE" w14:textId="77777777" w:rsidR="002E40E4" w:rsidRPr="00C47AFD" w:rsidRDefault="00C85A7A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lastRenderedPageBreak/>
              <w:t>21</w:t>
            </w:r>
            <w:r w:rsidR="002E40E4" w:rsidRPr="00C47AFD">
              <w:rPr>
                <w:rFonts w:cs="Tahoma"/>
                <w:b/>
                <w:sz w:val="20"/>
                <w:szCs w:val="20"/>
              </w:rPr>
              <w:t>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0CE3BE" w14:textId="77777777" w:rsidR="002E40E4" w:rsidRPr="00C47AFD" w:rsidRDefault="002E40E4">
            <w:pPr>
              <w:rPr>
                <w:rFonts w:cs="Tahoma"/>
                <w:sz w:val="20"/>
                <w:szCs w:val="20"/>
              </w:rPr>
            </w:pPr>
            <w:r w:rsidRPr="00C47AFD">
              <w:rPr>
                <w:rFonts w:cs="Tahoma"/>
                <w:sz w:val="20"/>
                <w:szCs w:val="20"/>
              </w:rPr>
              <w:t>I contenuti del POS sono coerenti con quanto previsto nel Piano di Sicurezza e di Coordinamento?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389A84B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1730299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0A2EE5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-2095227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5E561" w14:textId="77777777" w:rsidR="002E40E4" w:rsidRPr="00C47AFD" w:rsidRDefault="00AC3C3D">
            <w:pPr>
              <w:spacing w:before="120"/>
              <w:rPr>
                <w:rFonts w:cs="Tahoma"/>
              </w:rPr>
            </w:pPr>
            <w:sdt>
              <w:sdtPr>
                <w:rPr>
                  <w:rFonts w:cs="Tahoma"/>
                </w:rPr>
                <w:id w:val="49916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413"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  <w:r w:rsidR="002E40E4" w:rsidRPr="00C47AFD">
              <w:rPr>
                <w:rFonts w:cs="Tahoma"/>
              </w:rPr>
              <w:t xml:space="preserve"> </w:t>
            </w:r>
            <w:r w:rsidR="002E40E4" w:rsidRPr="00C47AFD">
              <w:rPr>
                <w:rFonts w:cs="Tahoma"/>
                <w:sz w:val="16"/>
              </w:rPr>
              <w:t>NON APPLICABILE</w:t>
            </w:r>
          </w:p>
        </w:tc>
      </w:tr>
      <w:tr w:rsidR="00FF042A" w:rsidRPr="00C47AFD" w14:paraId="019A51FD" w14:textId="77777777" w:rsidTr="00FF042A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B121D1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6B0C84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6FCC09A1" w14:textId="77777777" w:rsidR="00FF042A" w:rsidRPr="008F34EB" w:rsidRDefault="00FF042A">
            <w:pPr>
              <w:rPr>
                <w:rFonts w:cs="Tahoma"/>
                <w:sz w:val="20"/>
                <w:szCs w:val="20"/>
              </w:rPr>
            </w:pPr>
            <w:r w:rsidRPr="008F34EB">
              <w:rPr>
                <w:rFonts w:cs="Tahoma"/>
                <w:sz w:val="20"/>
                <w:szCs w:val="20"/>
              </w:rPr>
              <w:t>NOTE:</w:t>
            </w:r>
          </w:p>
        </w:tc>
      </w:tr>
      <w:tr w:rsidR="00FF042A" w:rsidRPr="00C47AFD" w14:paraId="6767854D" w14:textId="77777777" w:rsidTr="00FF042A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480AFD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DA489B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720263B" w14:textId="77777777" w:rsidR="00FF042A" w:rsidRPr="008F34EB" w:rsidRDefault="00FF042A">
            <w:pPr>
              <w:rPr>
                <w:rFonts w:cs="Tahoma"/>
                <w:sz w:val="20"/>
                <w:szCs w:val="20"/>
              </w:rPr>
            </w:pPr>
          </w:p>
        </w:tc>
      </w:tr>
      <w:tr w:rsidR="00FF042A" w:rsidRPr="00C47AFD" w14:paraId="1FB5F21A" w14:textId="77777777" w:rsidTr="00FF042A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71D7A8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6B0518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77AF6B57" w14:textId="77777777" w:rsidR="00FF042A" w:rsidRPr="008F34EB" w:rsidRDefault="00FF042A">
            <w:pPr>
              <w:rPr>
                <w:rFonts w:cs="Tahoma"/>
                <w:sz w:val="20"/>
                <w:szCs w:val="20"/>
              </w:rPr>
            </w:pPr>
          </w:p>
        </w:tc>
      </w:tr>
      <w:tr w:rsidR="00FF042A" w:rsidRPr="00C47AFD" w14:paraId="57174AA7" w14:textId="77777777" w:rsidTr="00FF042A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58EE9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1854B7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076C2AE" w14:textId="77777777" w:rsidR="00FF042A" w:rsidRPr="008F34EB" w:rsidRDefault="00FF042A">
            <w:pPr>
              <w:rPr>
                <w:rFonts w:cs="Tahoma"/>
                <w:sz w:val="20"/>
                <w:szCs w:val="20"/>
              </w:rPr>
            </w:pPr>
          </w:p>
        </w:tc>
      </w:tr>
      <w:tr w:rsidR="00FF042A" w:rsidRPr="00C47AFD" w14:paraId="74E6D275" w14:textId="77777777" w:rsidTr="00FF042A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97C069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D4A85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</w:tcPr>
          <w:p w14:paraId="7BE0AA01" w14:textId="77777777" w:rsidR="00FF042A" w:rsidRPr="008F34EB" w:rsidRDefault="00FF042A">
            <w:pPr>
              <w:rPr>
                <w:rFonts w:cs="Tahoma"/>
                <w:sz w:val="20"/>
                <w:szCs w:val="20"/>
              </w:rPr>
            </w:pPr>
          </w:p>
        </w:tc>
      </w:tr>
      <w:tr w:rsidR="00FF042A" w:rsidRPr="00C47AFD" w14:paraId="35F8C01D" w14:textId="77777777" w:rsidTr="00FF042A">
        <w:trPr>
          <w:cantSplit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4DA7F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1884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DF2E0D" w14:textId="77777777" w:rsidR="00FF042A" w:rsidRPr="00C47AFD" w:rsidRDefault="00FF042A">
            <w:pPr>
              <w:rPr>
                <w:rFonts w:cs="Tahoma"/>
              </w:rPr>
            </w:pPr>
          </w:p>
        </w:tc>
        <w:tc>
          <w:tcPr>
            <w:tcW w:w="2826" w:type="pct"/>
            <w:gridSpan w:val="3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2F6827D" w14:textId="77777777" w:rsidR="00FF042A" w:rsidRPr="008F34EB" w:rsidRDefault="00FF042A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22EEF60C" w14:textId="77777777" w:rsidR="002E40E4" w:rsidRDefault="002E40E4">
      <w:pPr>
        <w:rPr>
          <w:rFonts w:cs="Tahoma"/>
          <w:sz w:val="20"/>
          <w:szCs w:val="20"/>
        </w:rPr>
      </w:pPr>
    </w:p>
    <w:p w14:paraId="4461F836" w14:textId="77777777" w:rsidR="00375A55" w:rsidRPr="008F34EB" w:rsidRDefault="00375A55">
      <w:pPr>
        <w:rPr>
          <w:rFonts w:cs="Tahoma"/>
          <w:sz w:val="20"/>
          <w:szCs w:val="20"/>
        </w:rPr>
      </w:pPr>
    </w:p>
    <w:p w14:paraId="7D7BFEE3" w14:textId="77777777" w:rsidR="00BD1EFE" w:rsidRDefault="00B01EFF">
      <w:p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A seguito del controllo il POS esaminato è stato giudicato</w:t>
      </w:r>
    </w:p>
    <w:p w14:paraId="18EE516A" w14:textId="77777777" w:rsidR="00B01EFF" w:rsidRDefault="00AC3C3D">
      <w:pPr>
        <w:rPr>
          <w:rFonts w:cs="Tahoma"/>
          <w:b/>
          <w:sz w:val="20"/>
          <w:szCs w:val="20"/>
        </w:rPr>
      </w:pPr>
      <w:sdt>
        <w:sdtPr>
          <w:rPr>
            <w:rFonts w:cs="Tahoma"/>
          </w:rPr>
          <w:id w:val="-342249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AD">
            <w:rPr>
              <w:rFonts w:ascii="MS Gothic" w:eastAsia="MS Gothic" w:hAnsi="MS Gothic" w:cs="Tahoma" w:hint="eastAsia"/>
            </w:rPr>
            <w:t>☐</w:t>
          </w:r>
        </w:sdtContent>
      </w:sdt>
      <w:r w:rsidR="00BD1EFE" w:rsidRPr="00C47AFD">
        <w:rPr>
          <w:rFonts w:cs="Tahoma"/>
        </w:rPr>
        <w:t xml:space="preserve"> </w:t>
      </w:r>
      <w:r w:rsidR="00B01EFF" w:rsidRPr="00B01EFF">
        <w:rPr>
          <w:rFonts w:cs="Tahoma"/>
          <w:b/>
          <w:sz w:val="20"/>
          <w:szCs w:val="20"/>
        </w:rPr>
        <w:t>IDONEO /</w:t>
      </w:r>
      <w:r w:rsidR="00413CAD">
        <w:rPr>
          <w:rFonts w:cs="Tahoma"/>
          <w:b/>
          <w:sz w:val="20"/>
          <w:szCs w:val="20"/>
        </w:rPr>
        <w:t xml:space="preserve"> </w:t>
      </w:r>
      <w:sdt>
        <w:sdtPr>
          <w:rPr>
            <w:rFonts w:cs="Tahoma"/>
          </w:rPr>
          <w:id w:val="-1445227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AD">
            <w:rPr>
              <w:rFonts w:ascii="MS Gothic" w:eastAsia="MS Gothic" w:hAnsi="MS Gothic" w:cs="Tahoma" w:hint="eastAsia"/>
            </w:rPr>
            <w:t>☐</w:t>
          </w:r>
        </w:sdtContent>
      </w:sdt>
      <w:r w:rsidR="00BD1EFE" w:rsidRPr="00C47AFD">
        <w:rPr>
          <w:rFonts w:cs="Tahoma"/>
        </w:rPr>
        <w:t xml:space="preserve"> </w:t>
      </w:r>
      <w:r w:rsidR="00B01EFF" w:rsidRPr="00B01EFF">
        <w:rPr>
          <w:rFonts w:cs="Tahoma"/>
          <w:b/>
          <w:sz w:val="20"/>
          <w:szCs w:val="20"/>
        </w:rPr>
        <w:t>NON IDONEO /</w:t>
      </w:r>
      <w:r w:rsidR="00413CAD">
        <w:rPr>
          <w:rFonts w:ascii="MS Gothic" w:eastAsia="MS Gothic" w:hAnsi="MS Gothic" w:cs="Tahoma" w:hint="eastAsia"/>
          <w:b/>
          <w:sz w:val="20"/>
          <w:szCs w:val="20"/>
        </w:rPr>
        <w:t xml:space="preserve"> </w:t>
      </w:r>
      <w:sdt>
        <w:sdtPr>
          <w:rPr>
            <w:rFonts w:cs="Tahoma"/>
          </w:rPr>
          <w:id w:val="1068775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AD">
            <w:rPr>
              <w:rFonts w:ascii="MS Gothic" w:eastAsia="MS Gothic" w:hAnsi="MS Gothic" w:cs="Tahoma" w:hint="eastAsia"/>
            </w:rPr>
            <w:t>☐</w:t>
          </w:r>
        </w:sdtContent>
      </w:sdt>
      <w:r w:rsidR="00BD1EFE" w:rsidRPr="00C47AFD">
        <w:rPr>
          <w:rFonts w:cs="Tahoma"/>
        </w:rPr>
        <w:t xml:space="preserve"> </w:t>
      </w:r>
      <w:r w:rsidR="00B01EFF" w:rsidRPr="00B01EFF">
        <w:rPr>
          <w:rFonts w:cs="Tahoma"/>
          <w:b/>
          <w:sz w:val="20"/>
          <w:szCs w:val="20"/>
        </w:rPr>
        <w:t>IDONEO CON RICHIESTA DI INTEGRAZIONI</w:t>
      </w:r>
    </w:p>
    <w:p w14:paraId="09B6083B" w14:textId="77777777" w:rsidR="00BD1EFE" w:rsidRDefault="00BD1EFE">
      <w:pPr>
        <w:rPr>
          <w:rFonts w:cs="Tahoma"/>
          <w:b/>
          <w:sz w:val="20"/>
          <w:szCs w:val="20"/>
        </w:rPr>
      </w:pPr>
    </w:p>
    <w:p w14:paraId="2766862B" w14:textId="77777777" w:rsidR="00375A55" w:rsidRDefault="00375A55">
      <w:pPr>
        <w:rPr>
          <w:rFonts w:cs="Tahoma"/>
          <w:b/>
          <w:sz w:val="20"/>
          <w:szCs w:val="20"/>
        </w:rPr>
      </w:pPr>
    </w:p>
    <w:p w14:paraId="2335E515" w14:textId="77777777" w:rsidR="00375A55" w:rsidRDefault="00375A55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>NOTE:</w:t>
      </w:r>
    </w:p>
    <w:p w14:paraId="65A218B7" w14:textId="77777777" w:rsidR="00375A55" w:rsidRDefault="00375A55">
      <w:pPr>
        <w:rPr>
          <w:rFonts w:cs="Tahoma"/>
          <w:b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375A55" w:rsidRPr="008F34EB" w14:paraId="544C13C0" w14:textId="77777777" w:rsidTr="00375A55">
        <w:trPr>
          <w:cantSplit/>
          <w:trHeight w:hRule="exact" w:val="454"/>
        </w:trPr>
        <w:tc>
          <w:tcPr>
            <w:tcW w:w="9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69B0644" w14:textId="77777777" w:rsidR="00375A55" w:rsidRPr="008F34EB" w:rsidRDefault="00375A55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375A55" w:rsidRPr="008F34EB" w14:paraId="311378B2" w14:textId="77777777" w:rsidTr="00375A55">
        <w:trPr>
          <w:cantSplit/>
          <w:trHeight w:hRule="exact" w:val="454"/>
        </w:trPr>
        <w:tc>
          <w:tcPr>
            <w:tcW w:w="9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9E9DAC" w14:textId="77777777" w:rsidR="00375A55" w:rsidRPr="008F34EB" w:rsidRDefault="00375A55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375A55" w:rsidRPr="008F34EB" w14:paraId="45B15300" w14:textId="77777777" w:rsidTr="00375A55">
        <w:trPr>
          <w:cantSplit/>
          <w:trHeight w:hRule="exact" w:val="454"/>
        </w:trPr>
        <w:tc>
          <w:tcPr>
            <w:tcW w:w="9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30A1AC1" w14:textId="77777777" w:rsidR="00375A55" w:rsidRPr="008F34EB" w:rsidRDefault="00375A55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375A55" w:rsidRPr="008F34EB" w14:paraId="689FF1FB" w14:textId="77777777" w:rsidTr="00375A55">
        <w:trPr>
          <w:cantSplit/>
          <w:trHeight w:hRule="exact" w:val="454"/>
        </w:trPr>
        <w:tc>
          <w:tcPr>
            <w:tcW w:w="9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CA0EA0" w14:textId="77777777" w:rsidR="00375A55" w:rsidRPr="008F34EB" w:rsidRDefault="00375A55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375A55" w:rsidRPr="008F34EB" w14:paraId="04D5DD1D" w14:textId="77777777" w:rsidTr="00375A55">
        <w:trPr>
          <w:cantSplit/>
          <w:trHeight w:hRule="exact" w:val="454"/>
        </w:trPr>
        <w:tc>
          <w:tcPr>
            <w:tcW w:w="9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130C90" w14:textId="77777777" w:rsidR="00375A55" w:rsidRPr="008F34EB" w:rsidRDefault="00375A55" w:rsidP="00ED29B3">
            <w:pPr>
              <w:rPr>
                <w:rFonts w:cs="Tahoma"/>
                <w:sz w:val="20"/>
                <w:szCs w:val="20"/>
              </w:rPr>
            </w:pPr>
          </w:p>
        </w:tc>
      </w:tr>
      <w:tr w:rsidR="00281AC7" w:rsidRPr="008F34EB" w14:paraId="099EB6D6" w14:textId="77777777" w:rsidTr="00375A55">
        <w:trPr>
          <w:cantSplit/>
          <w:trHeight w:hRule="exact" w:val="454"/>
        </w:trPr>
        <w:tc>
          <w:tcPr>
            <w:tcW w:w="9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B904B1F" w14:textId="77777777" w:rsidR="00281AC7" w:rsidRPr="008F34EB" w:rsidRDefault="00281AC7" w:rsidP="00ED29B3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28D8E9AA" w14:textId="77777777" w:rsidR="00375A55" w:rsidRDefault="00375A55">
      <w:pPr>
        <w:rPr>
          <w:rFonts w:cs="Tahoma"/>
          <w:b/>
          <w:sz w:val="20"/>
          <w:szCs w:val="20"/>
        </w:rPr>
      </w:pPr>
    </w:p>
    <w:p w14:paraId="2488E1E5" w14:textId="77777777" w:rsidR="00375A55" w:rsidRDefault="00375A55">
      <w:pPr>
        <w:rPr>
          <w:rFonts w:cs="Tahoma"/>
          <w:b/>
          <w:sz w:val="20"/>
          <w:szCs w:val="20"/>
        </w:rPr>
      </w:pPr>
    </w:p>
    <w:p w14:paraId="324EDE71" w14:textId="77777777" w:rsidR="00375A55" w:rsidRPr="00B01EFF" w:rsidRDefault="00375A55">
      <w:pPr>
        <w:rPr>
          <w:rFonts w:cs="Tahoma"/>
          <w:b/>
          <w:sz w:val="20"/>
          <w:szCs w:val="20"/>
        </w:rPr>
      </w:pPr>
    </w:p>
    <w:p w14:paraId="16B85D22" w14:textId="77777777" w:rsidR="00BD1EFE" w:rsidRDefault="00AC3C3D" w:rsidP="00BD1EFE">
      <w:pPr>
        <w:rPr>
          <w:rFonts w:cs="Tahoma"/>
          <w:sz w:val="20"/>
          <w:szCs w:val="20"/>
        </w:rPr>
      </w:pPr>
      <w:sdt>
        <w:sdtPr>
          <w:rPr>
            <w:rFonts w:cs="Tahoma"/>
          </w:rPr>
          <w:id w:val="-155763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7413">
            <w:rPr>
              <w:rFonts w:ascii="MS Gothic" w:eastAsia="MS Gothic" w:hAnsi="MS Gothic" w:cs="Tahoma" w:hint="eastAsia"/>
            </w:rPr>
            <w:t>☐</w:t>
          </w:r>
        </w:sdtContent>
      </w:sdt>
      <w:r w:rsidR="00BD1EFE" w:rsidRPr="00C47AFD">
        <w:rPr>
          <w:rFonts w:cs="Tahoma"/>
        </w:rPr>
        <w:t xml:space="preserve"> </w:t>
      </w:r>
      <w:r w:rsidR="00B01EFF">
        <w:rPr>
          <w:rFonts w:cs="Tahoma"/>
          <w:sz w:val="20"/>
          <w:szCs w:val="20"/>
        </w:rPr>
        <w:t xml:space="preserve">L’impresa può iniziare le lavorazioni. </w:t>
      </w:r>
      <w:r w:rsidR="00BD1EFE">
        <w:rPr>
          <w:rFonts w:cs="Tahoma"/>
          <w:sz w:val="20"/>
          <w:szCs w:val="20"/>
        </w:rPr>
        <w:tab/>
      </w:r>
      <w:r w:rsidR="00BD1EFE">
        <w:rPr>
          <w:rFonts w:cs="Tahoma"/>
          <w:sz w:val="20"/>
          <w:szCs w:val="20"/>
        </w:rPr>
        <w:tab/>
      </w:r>
      <w:r w:rsidR="00BD1EFE">
        <w:rPr>
          <w:rFonts w:cs="Tahoma"/>
          <w:sz w:val="20"/>
          <w:szCs w:val="20"/>
        </w:rPr>
        <w:tab/>
      </w:r>
      <w:r w:rsidR="00BD1EFE">
        <w:rPr>
          <w:rFonts w:cs="Tahoma"/>
          <w:sz w:val="20"/>
          <w:szCs w:val="20"/>
        </w:rPr>
        <w:tab/>
      </w:r>
      <w:sdt>
        <w:sdtPr>
          <w:rPr>
            <w:rFonts w:cs="Tahoma"/>
            <w:sz w:val="20"/>
            <w:szCs w:val="20"/>
          </w:rPr>
          <w:id w:val="533470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7413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D1EFE" w:rsidRPr="00C47AFD">
        <w:rPr>
          <w:rFonts w:cs="Tahoma"/>
        </w:rPr>
        <w:t xml:space="preserve"> </w:t>
      </w:r>
      <w:r w:rsidR="00BD1EFE">
        <w:rPr>
          <w:rFonts w:cs="Tahoma"/>
          <w:sz w:val="20"/>
          <w:szCs w:val="20"/>
        </w:rPr>
        <w:t xml:space="preserve">L’impresa NON può iniziare le lavorazioni. </w:t>
      </w:r>
    </w:p>
    <w:p w14:paraId="39D9B127" w14:textId="77777777" w:rsidR="00B01EFF" w:rsidRPr="008F34EB" w:rsidRDefault="00B01EFF">
      <w:pPr>
        <w:rPr>
          <w:rFonts w:cs="Tahoma"/>
          <w:sz w:val="20"/>
          <w:szCs w:val="20"/>
        </w:rPr>
      </w:pPr>
    </w:p>
    <w:p w14:paraId="6F6DE9CD" w14:textId="77777777" w:rsidR="002E40E4" w:rsidRPr="008F34EB" w:rsidRDefault="002E40E4">
      <w:pPr>
        <w:rPr>
          <w:rFonts w:cs="Tahoma"/>
          <w:b/>
          <w:sz w:val="20"/>
          <w:szCs w:val="20"/>
        </w:rPr>
      </w:pPr>
      <w:r w:rsidRPr="008F34EB">
        <w:rPr>
          <w:rFonts w:cs="Tahoma"/>
          <w:b/>
          <w:sz w:val="20"/>
          <w:szCs w:val="20"/>
        </w:rPr>
        <w:t>Data</w:t>
      </w:r>
    </w:p>
    <w:p w14:paraId="66AF45FF" w14:textId="77777777" w:rsidR="002E40E4" w:rsidRPr="008F34EB" w:rsidRDefault="002E40E4">
      <w:pPr>
        <w:rPr>
          <w:rFonts w:cs="Tahoma"/>
          <w:b/>
          <w:sz w:val="20"/>
          <w:szCs w:val="20"/>
        </w:rPr>
      </w:pPr>
    </w:p>
    <w:p w14:paraId="6D1D3075" w14:textId="77777777" w:rsidR="002E40E4" w:rsidRPr="008F34EB" w:rsidRDefault="002E40E4">
      <w:pPr>
        <w:rPr>
          <w:rFonts w:cs="Tahoma"/>
          <w:sz w:val="20"/>
          <w:szCs w:val="20"/>
        </w:rPr>
      </w:pPr>
      <w:r w:rsidRPr="008F34EB">
        <w:rPr>
          <w:rFonts w:cs="Tahoma"/>
          <w:sz w:val="20"/>
          <w:szCs w:val="20"/>
        </w:rPr>
        <w:t>_______________________</w:t>
      </w:r>
    </w:p>
    <w:p w14:paraId="13D8FD21" w14:textId="4D72F8E0" w:rsidR="002E40E4" w:rsidRPr="008F34EB" w:rsidRDefault="002E40E4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ind w:left="567"/>
        <w:rPr>
          <w:rFonts w:cs="Tahoma"/>
          <w:b/>
          <w:sz w:val="20"/>
          <w:szCs w:val="20"/>
        </w:rPr>
      </w:pP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  <w:t>Il Coordinatore per l'esecuzione</w:t>
      </w:r>
    </w:p>
    <w:p w14:paraId="0673A1F3" w14:textId="72B28F52" w:rsidR="002E40E4" w:rsidRPr="008F34EB" w:rsidRDefault="002E40E4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rPr>
          <w:rFonts w:cs="Tahoma"/>
          <w:sz w:val="20"/>
          <w:szCs w:val="20"/>
        </w:rPr>
      </w:pPr>
    </w:p>
    <w:p w14:paraId="1D189B48" w14:textId="77777777" w:rsidR="00FF042A" w:rsidRDefault="00FF042A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  <w:tab w:val="left" w:pos="9611"/>
        </w:tabs>
        <w:ind w:right="-28"/>
        <w:rPr>
          <w:rFonts w:cs="Tahoma"/>
        </w:rPr>
      </w:pPr>
    </w:p>
    <w:p w14:paraId="5409CEE1" w14:textId="77777777" w:rsidR="002E40E4" w:rsidRDefault="002E40E4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  <w:tab w:val="left" w:pos="9611"/>
        </w:tabs>
        <w:ind w:right="-28"/>
        <w:rPr>
          <w:rFonts w:cs="Tahoma"/>
        </w:rPr>
      </w:pPr>
    </w:p>
    <w:p w14:paraId="175270A5" w14:textId="77777777" w:rsidR="00FF042A" w:rsidRPr="00C47AFD" w:rsidRDefault="00FF042A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  <w:tab w:val="left" w:pos="9611"/>
        </w:tabs>
        <w:ind w:right="-28"/>
        <w:rPr>
          <w:rFonts w:cs="Tahoma"/>
        </w:rPr>
      </w:pPr>
    </w:p>
    <w:sectPr w:rsidR="00FF042A" w:rsidRPr="00C47AFD" w:rsidSect="001A3198">
      <w:headerReference w:type="default" r:id="rId10"/>
      <w:footerReference w:type="default" r:id="rId11"/>
      <w:pgSz w:w="11906" w:h="16838" w:code="9"/>
      <w:pgMar w:top="1418" w:right="1134" w:bottom="1134" w:left="1134" w:header="720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952B2" w14:textId="77777777" w:rsidR="00AC3C3D" w:rsidRDefault="00AC3C3D">
      <w:r>
        <w:separator/>
      </w:r>
    </w:p>
  </w:endnote>
  <w:endnote w:type="continuationSeparator" w:id="0">
    <w:p w14:paraId="3B201CE0" w14:textId="77777777" w:rsidR="00AC3C3D" w:rsidRDefault="00AC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335E7" w14:textId="65321E7C" w:rsidR="00834081" w:rsidRPr="00745068" w:rsidRDefault="00834081" w:rsidP="00745068">
    <w:pPr>
      <w:pStyle w:val="Pidipagina"/>
      <w:pBdr>
        <w:top w:val="single" w:sz="6" w:space="1" w:color="auto"/>
      </w:pBd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A25" w14:textId="77777777" w:rsidR="00AC3C3D" w:rsidRDefault="00AC3C3D">
      <w:r>
        <w:separator/>
      </w:r>
    </w:p>
  </w:footnote>
  <w:footnote w:type="continuationSeparator" w:id="0">
    <w:p w14:paraId="7873CF5C" w14:textId="77777777" w:rsidR="00AC3C3D" w:rsidRDefault="00AC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7"/>
      <w:gridCol w:w="5513"/>
      <w:gridCol w:w="1742"/>
    </w:tblGrid>
    <w:tr w:rsidR="00745068" w:rsidRPr="00C47AFD" w14:paraId="08A4C4EE" w14:textId="77777777" w:rsidTr="00C85A7A">
      <w:trPr>
        <w:cantSplit/>
        <w:trHeight w:val="978"/>
      </w:trPr>
      <w:tc>
        <w:tcPr>
          <w:tcW w:w="1230" w:type="pct"/>
          <w:vMerge w:val="restart"/>
          <w:tcBorders>
            <w:bottom w:val="nil"/>
          </w:tcBorders>
          <w:vAlign w:val="center"/>
        </w:tcPr>
        <w:p w14:paraId="121ECFB3" w14:textId="32183165" w:rsidR="00745068" w:rsidRPr="00DC6A2E" w:rsidRDefault="00745068" w:rsidP="00745068">
          <w:pPr>
            <w:ind w:right="-70"/>
            <w:jc w:val="center"/>
            <w:rPr>
              <w:b/>
              <w:i/>
              <w:color w:val="000080"/>
              <w:sz w:val="16"/>
            </w:rPr>
          </w:pPr>
        </w:p>
      </w:tc>
      <w:tc>
        <w:tcPr>
          <w:tcW w:w="2865" w:type="pct"/>
          <w:vAlign w:val="center"/>
        </w:tcPr>
        <w:p w14:paraId="4312C26B" w14:textId="77777777" w:rsidR="00745068" w:rsidRDefault="00745068" w:rsidP="00745068">
          <w:pPr>
            <w:jc w:val="center"/>
          </w:pPr>
          <w:r>
            <w:rPr>
              <w:b/>
            </w:rPr>
            <w:t>VERIFICA IDONEITÀ POS E SUA COERENZA CON IL PSC</w:t>
          </w:r>
        </w:p>
      </w:tc>
      <w:tc>
        <w:tcPr>
          <w:tcW w:w="905" w:type="pct"/>
          <w:vAlign w:val="center"/>
        </w:tcPr>
        <w:p w14:paraId="41B96C25" w14:textId="77777777" w:rsidR="00745068" w:rsidRPr="00C47AFD" w:rsidRDefault="00745068" w:rsidP="00745068">
          <w:pPr>
            <w:spacing w:before="120"/>
            <w:ind w:left="72"/>
            <w:rPr>
              <w:sz w:val="20"/>
              <w:szCs w:val="20"/>
              <w:lang w:val="en-GB"/>
            </w:rPr>
          </w:pPr>
          <w:r w:rsidRPr="00C47AFD">
            <w:rPr>
              <w:sz w:val="20"/>
              <w:szCs w:val="20"/>
              <w:shd w:val="clear" w:color="FFFF00" w:fill="auto"/>
              <w:lang w:val="en-GB"/>
            </w:rPr>
            <w:t>MOD. 07.04-7 CSE</w:t>
          </w:r>
        </w:p>
        <w:p w14:paraId="0176A927" w14:textId="77777777" w:rsidR="00745068" w:rsidRPr="00C47AFD" w:rsidRDefault="00745068" w:rsidP="00745068">
          <w:pPr>
            <w:ind w:left="72"/>
            <w:rPr>
              <w:sz w:val="20"/>
              <w:szCs w:val="20"/>
              <w:lang w:val="en-GB"/>
            </w:rPr>
          </w:pPr>
          <w:r>
            <w:rPr>
              <w:sz w:val="20"/>
              <w:szCs w:val="20"/>
              <w:lang w:val="en-GB"/>
            </w:rPr>
            <w:t>Rev. 0</w:t>
          </w:r>
          <w:r w:rsidR="00FF042A">
            <w:rPr>
              <w:sz w:val="20"/>
              <w:szCs w:val="20"/>
              <w:lang w:val="en-GB"/>
            </w:rPr>
            <w:t>6</w:t>
          </w:r>
        </w:p>
        <w:p w14:paraId="4043EB40" w14:textId="77777777" w:rsidR="00745068" w:rsidRPr="00C85A7A" w:rsidRDefault="00745068" w:rsidP="00745068">
          <w:pPr>
            <w:ind w:left="72"/>
            <w:rPr>
              <w:sz w:val="20"/>
              <w:szCs w:val="20"/>
              <w:lang w:val="en-GB"/>
            </w:rPr>
          </w:pPr>
          <w:r w:rsidRPr="00C85A7A">
            <w:rPr>
              <w:sz w:val="20"/>
              <w:szCs w:val="20"/>
              <w:lang w:val="en-GB"/>
            </w:rPr>
            <w:t xml:space="preserve">D.E. </w:t>
          </w:r>
          <w:r>
            <w:rPr>
              <w:sz w:val="20"/>
              <w:szCs w:val="20"/>
              <w:lang w:val="en-GB"/>
            </w:rPr>
            <w:t>0</w:t>
          </w:r>
          <w:r w:rsidR="00FF042A">
            <w:rPr>
              <w:sz w:val="20"/>
              <w:szCs w:val="20"/>
              <w:lang w:val="en-GB"/>
            </w:rPr>
            <w:t>9</w:t>
          </w:r>
          <w:r>
            <w:rPr>
              <w:sz w:val="20"/>
              <w:szCs w:val="20"/>
              <w:lang w:val="en-GB"/>
            </w:rPr>
            <w:t>.0</w:t>
          </w:r>
          <w:r w:rsidR="00FF042A">
            <w:rPr>
              <w:sz w:val="20"/>
              <w:szCs w:val="20"/>
              <w:lang w:val="en-GB"/>
            </w:rPr>
            <w:t>4</w:t>
          </w:r>
          <w:r>
            <w:rPr>
              <w:sz w:val="20"/>
              <w:szCs w:val="20"/>
              <w:lang w:val="en-GB"/>
            </w:rPr>
            <w:t>.201</w:t>
          </w:r>
          <w:r w:rsidR="00C65954">
            <w:rPr>
              <w:sz w:val="20"/>
              <w:szCs w:val="20"/>
              <w:lang w:val="en-GB"/>
            </w:rPr>
            <w:t>8</w:t>
          </w:r>
        </w:p>
      </w:tc>
    </w:tr>
    <w:tr w:rsidR="00834081" w14:paraId="51FA0784" w14:textId="77777777" w:rsidTr="00C85A7A">
      <w:trPr>
        <w:cantSplit/>
        <w:trHeight w:val="284"/>
      </w:trPr>
      <w:tc>
        <w:tcPr>
          <w:tcW w:w="1230" w:type="pct"/>
          <w:vMerge/>
          <w:tcBorders>
            <w:top w:val="nil"/>
          </w:tcBorders>
        </w:tcPr>
        <w:p w14:paraId="342392C3" w14:textId="77777777" w:rsidR="00834081" w:rsidRPr="001025F8" w:rsidRDefault="00834081" w:rsidP="002E40E4">
          <w:pPr>
            <w:rPr>
              <w:sz w:val="12"/>
              <w:lang w:val="en-GB"/>
            </w:rPr>
          </w:pPr>
        </w:p>
      </w:tc>
      <w:tc>
        <w:tcPr>
          <w:tcW w:w="2865" w:type="pct"/>
          <w:vAlign w:val="center"/>
        </w:tcPr>
        <w:p w14:paraId="53C21470" w14:textId="77777777" w:rsidR="00834081" w:rsidRPr="00C47AFD" w:rsidRDefault="00834081" w:rsidP="002E40E4">
          <w:pPr>
            <w:jc w:val="center"/>
            <w:rPr>
              <w:sz w:val="20"/>
              <w:szCs w:val="20"/>
            </w:rPr>
          </w:pPr>
          <w:r w:rsidRPr="00C47AFD">
            <w:rPr>
              <w:caps/>
              <w:sz w:val="20"/>
              <w:szCs w:val="20"/>
            </w:rPr>
            <w:t>SISTEMA DI GESTIONE PER LA qualità</w:t>
          </w:r>
          <w:r w:rsidR="001A3198">
            <w:rPr>
              <w:caps/>
              <w:sz w:val="20"/>
              <w:szCs w:val="20"/>
            </w:rPr>
            <w:t xml:space="preserve"> E PER LA SICUREZZA</w:t>
          </w:r>
        </w:p>
      </w:tc>
      <w:tc>
        <w:tcPr>
          <w:tcW w:w="905" w:type="pct"/>
          <w:vAlign w:val="center"/>
        </w:tcPr>
        <w:p w14:paraId="5796DF1C" w14:textId="77777777" w:rsidR="00834081" w:rsidRPr="001A3198" w:rsidRDefault="001A3198" w:rsidP="001A3198">
          <w:pPr>
            <w:ind w:left="72"/>
            <w:rPr>
              <w:sz w:val="20"/>
              <w:szCs w:val="20"/>
            </w:rPr>
          </w:pPr>
          <w:r w:rsidRPr="001A3198">
            <w:rPr>
              <w:sz w:val="20"/>
              <w:szCs w:val="20"/>
            </w:rPr>
            <w:t xml:space="preserve">Pag. </w:t>
          </w:r>
          <w:r w:rsidRPr="001A3198">
            <w:rPr>
              <w:sz w:val="20"/>
              <w:szCs w:val="20"/>
            </w:rPr>
            <w:fldChar w:fldCharType="begin"/>
          </w:r>
          <w:r w:rsidRPr="001A3198">
            <w:rPr>
              <w:sz w:val="20"/>
              <w:szCs w:val="20"/>
            </w:rPr>
            <w:instrText>PAGE  \* Arabic  \* MERGEFORMAT</w:instrText>
          </w:r>
          <w:r w:rsidRPr="001A3198">
            <w:rPr>
              <w:sz w:val="20"/>
              <w:szCs w:val="20"/>
            </w:rPr>
            <w:fldChar w:fldCharType="separate"/>
          </w:r>
          <w:r w:rsidR="00745068">
            <w:rPr>
              <w:noProof/>
              <w:sz w:val="20"/>
              <w:szCs w:val="20"/>
            </w:rPr>
            <w:t>1</w:t>
          </w:r>
          <w:r w:rsidRPr="001A3198">
            <w:rPr>
              <w:sz w:val="20"/>
              <w:szCs w:val="20"/>
            </w:rPr>
            <w:fldChar w:fldCharType="end"/>
          </w:r>
          <w:r w:rsidRPr="001A3198">
            <w:rPr>
              <w:sz w:val="20"/>
              <w:szCs w:val="20"/>
            </w:rPr>
            <w:t xml:space="preserve"> di </w:t>
          </w:r>
          <w:r w:rsidRPr="001A3198">
            <w:rPr>
              <w:sz w:val="20"/>
              <w:szCs w:val="20"/>
            </w:rPr>
            <w:fldChar w:fldCharType="begin"/>
          </w:r>
          <w:r w:rsidRPr="001A3198">
            <w:rPr>
              <w:sz w:val="20"/>
              <w:szCs w:val="20"/>
            </w:rPr>
            <w:instrText>NUMPAGES  \* Arabic  \* MERGEFORMAT</w:instrText>
          </w:r>
          <w:r w:rsidRPr="001A3198">
            <w:rPr>
              <w:sz w:val="20"/>
              <w:szCs w:val="20"/>
            </w:rPr>
            <w:fldChar w:fldCharType="separate"/>
          </w:r>
          <w:r w:rsidR="00745068">
            <w:rPr>
              <w:noProof/>
              <w:sz w:val="20"/>
              <w:szCs w:val="20"/>
            </w:rPr>
            <w:t>5</w:t>
          </w:r>
          <w:r w:rsidRPr="001A3198">
            <w:rPr>
              <w:sz w:val="20"/>
              <w:szCs w:val="20"/>
            </w:rPr>
            <w:fldChar w:fldCharType="end"/>
          </w:r>
        </w:p>
      </w:tc>
    </w:tr>
  </w:tbl>
  <w:p w14:paraId="7FFF44B1" w14:textId="77777777" w:rsidR="00834081" w:rsidRDefault="0083408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7E7F1B"/>
    <w:multiLevelType w:val="singleLevel"/>
    <w:tmpl w:val="C128CD2E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0330053F"/>
    <w:multiLevelType w:val="singleLevel"/>
    <w:tmpl w:val="4F74A2C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F755C5"/>
    <w:multiLevelType w:val="singleLevel"/>
    <w:tmpl w:val="E104F73A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04265C6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17606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67306E2"/>
    <w:multiLevelType w:val="hybridMultilevel"/>
    <w:tmpl w:val="59800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2E65A2"/>
    <w:multiLevelType w:val="hybridMultilevel"/>
    <w:tmpl w:val="EB86111C"/>
    <w:lvl w:ilvl="0" w:tplc="CB84FE8C">
      <w:start w:val="1"/>
      <w:numFmt w:val="lowerLetter"/>
      <w:pStyle w:val="Elencoletteratoconrientro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w w:val="95"/>
        <w:ker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CC7858"/>
    <w:multiLevelType w:val="singleLevel"/>
    <w:tmpl w:val="4348B6DE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0BD22899"/>
    <w:multiLevelType w:val="singleLevel"/>
    <w:tmpl w:val="9FF85C86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0E1E5A10"/>
    <w:multiLevelType w:val="singleLevel"/>
    <w:tmpl w:val="C888C0B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0FF42BC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38D352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54B19A7"/>
    <w:multiLevelType w:val="singleLevel"/>
    <w:tmpl w:val="EC3409B8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19977612"/>
    <w:multiLevelType w:val="singleLevel"/>
    <w:tmpl w:val="1134549A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218A5EE9"/>
    <w:multiLevelType w:val="singleLevel"/>
    <w:tmpl w:val="07B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56146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74A6A0A"/>
    <w:multiLevelType w:val="hybridMultilevel"/>
    <w:tmpl w:val="F4CCB8A4"/>
    <w:lvl w:ilvl="0" w:tplc="B836A6B4">
      <w:start w:val="1"/>
      <w:numFmt w:val="bullet"/>
      <w:pStyle w:val="Elencopuntato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86EF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C69661F"/>
    <w:multiLevelType w:val="hybridMultilevel"/>
    <w:tmpl w:val="D02CCFE4"/>
    <w:lvl w:ilvl="0" w:tplc="804C6CAE">
      <w:start w:val="1"/>
      <w:numFmt w:val="decimal"/>
      <w:pStyle w:val="Elenconumeratoconrientro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w w:val="95"/>
        <w:ker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9F7928"/>
    <w:multiLevelType w:val="singleLevel"/>
    <w:tmpl w:val="99969D7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1A679B"/>
    <w:multiLevelType w:val="singleLevel"/>
    <w:tmpl w:val="DA5A5344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2" w15:restartNumberingAfterBreak="0">
    <w:nsid w:val="380F435A"/>
    <w:multiLevelType w:val="hybridMultilevel"/>
    <w:tmpl w:val="757EC230"/>
    <w:lvl w:ilvl="0" w:tplc="ECD8D25A">
      <w:start w:val="1"/>
      <w:numFmt w:val="lowerLetter"/>
      <w:pStyle w:val="Elencoletterato"/>
      <w:lvlText w:val="%1)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w w:val="95"/>
        <w:ker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E3568C"/>
    <w:multiLevelType w:val="singleLevel"/>
    <w:tmpl w:val="A5FC4132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3C496A0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C5B3E04"/>
    <w:multiLevelType w:val="singleLevel"/>
    <w:tmpl w:val="3DA2F7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D9A0E01"/>
    <w:multiLevelType w:val="hybridMultilevel"/>
    <w:tmpl w:val="39666FB8"/>
    <w:lvl w:ilvl="0" w:tplc="A5649ED8">
      <w:start w:val="1"/>
      <w:numFmt w:val="decimal"/>
      <w:pStyle w:val="Elenconumerato"/>
      <w:lvlText w:val="%1)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w w:val="95"/>
        <w:ker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CE7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1B10AD"/>
    <w:multiLevelType w:val="singleLevel"/>
    <w:tmpl w:val="55540664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49087AAB"/>
    <w:multiLevelType w:val="singleLevel"/>
    <w:tmpl w:val="9FF024A8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9" w15:restartNumberingAfterBreak="0">
    <w:nsid w:val="4AA158D4"/>
    <w:multiLevelType w:val="singleLevel"/>
    <w:tmpl w:val="07B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EE909F8"/>
    <w:multiLevelType w:val="singleLevel"/>
    <w:tmpl w:val="B414E8E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50AA5331"/>
    <w:multiLevelType w:val="hybridMultilevel"/>
    <w:tmpl w:val="7D627DA6"/>
    <w:lvl w:ilvl="0" w:tplc="1ED8CE0E">
      <w:start w:val="1"/>
      <w:numFmt w:val="bullet"/>
      <w:pStyle w:val="Elencopuntatoconrientro"/>
      <w:lvlText w:val="-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D39B0"/>
    <w:multiLevelType w:val="singleLevel"/>
    <w:tmpl w:val="DA5A5344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3" w15:restartNumberingAfterBreak="0">
    <w:nsid w:val="5AC46A2D"/>
    <w:multiLevelType w:val="singleLevel"/>
    <w:tmpl w:val="3F82D27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5BDD09AB"/>
    <w:multiLevelType w:val="singleLevel"/>
    <w:tmpl w:val="FB6C2632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365"/>
      </w:pPr>
      <w:rPr>
        <w:rFonts w:hint="default"/>
      </w:rPr>
    </w:lvl>
  </w:abstractNum>
  <w:abstractNum w:abstractNumId="35" w15:restartNumberingAfterBreak="0">
    <w:nsid w:val="60392EFB"/>
    <w:multiLevelType w:val="singleLevel"/>
    <w:tmpl w:val="22E405BC"/>
    <w:lvl w:ilvl="0">
      <w:start w:val="3"/>
      <w:numFmt w:val="upperLetter"/>
      <w:lvlText w:val="%1)"/>
      <w:lvlJc w:val="left"/>
      <w:pPr>
        <w:tabs>
          <w:tab w:val="num" w:pos="3405"/>
        </w:tabs>
        <w:ind w:left="3405" w:hanging="570"/>
      </w:pPr>
      <w:rPr>
        <w:rFonts w:hint="default"/>
      </w:rPr>
    </w:lvl>
  </w:abstractNum>
  <w:abstractNum w:abstractNumId="36" w15:restartNumberingAfterBreak="0">
    <w:nsid w:val="73EF58D0"/>
    <w:multiLevelType w:val="singleLevel"/>
    <w:tmpl w:val="DEEEE4BE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7" w15:restartNumberingAfterBreak="0">
    <w:nsid w:val="756276DC"/>
    <w:multiLevelType w:val="multilevel"/>
    <w:tmpl w:val="2A566978"/>
    <w:lvl w:ilvl="0">
      <w:start w:val="1"/>
      <w:numFmt w:val="decimal"/>
      <w:pStyle w:val="Titolo1"/>
      <w:lvlText w:val="%1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/>
        <w:i w:val="0"/>
        <w:caps/>
        <w:strike w:val="0"/>
        <w:dstrike w:val="0"/>
        <w:vanish w:val="0"/>
        <w:color w:val="000000"/>
        <w:w w:val="95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olo2"/>
      <w:isLgl/>
      <w:lvlText w:val="%1.%2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w w:val="95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/>
        <w:i/>
        <w:caps w:val="0"/>
        <w:strike w:val="0"/>
        <w:dstrike w:val="0"/>
        <w:vanish w:val="0"/>
        <w:color w:val="000000"/>
        <w:w w:val="95"/>
        <w:ker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 w:val="0"/>
        <w:i/>
        <w:caps w:val="0"/>
        <w:strike w:val="0"/>
        <w:dstrike w:val="0"/>
        <w:vanish w:val="0"/>
        <w:color w:val="auto"/>
        <w:w w:val="95"/>
        <w:ker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4E6B60"/>
    <w:multiLevelType w:val="singleLevel"/>
    <w:tmpl w:val="07BCFF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FD861E2"/>
    <w:multiLevelType w:val="singleLevel"/>
    <w:tmpl w:val="A838E90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24"/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0"/>
  </w:num>
  <w:num w:numId="8">
    <w:abstractNumId w:val="33"/>
  </w:num>
  <w:num w:numId="9">
    <w:abstractNumId w:val="30"/>
  </w:num>
  <w:num w:numId="10">
    <w:abstractNumId w:val="2"/>
  </w:num>
  <w:num w:numId="11">
    <w:abstractNumId w:val="36"/>
  </w:num>
  <w:num w:numId="12">
    <w:abstractNumId w:val="13"/>
  </w:num>
  <w:num w:numId="13">
    <w:abstractNumId w:val="28"/>
  </w:num>
  <w:num w:numId="14">
    <w:abstractNumId w:val="23"/>
  </w:num>
  <w:num w:numId="15">
    <w:abstractNumId w:val="3"/>
  </w:num>
  <w:num w:numId="16">
    <w:abstractNumId w:val="8"/>
  </w:num>
  <w:num w:numId="17">
    <w:abstractNumId w:val="14"/>
  </w:num>
  <w:num w:numId="18">
    <w:abstractNumId w:val="39"/>
  </w:num>
  <w:num w:numId="19">
    <w:abstractNumId w:val="32"/>
  </w:num>
  <w:num w:numId="20">
    <w:abstractNumId w:val="35"/>
  </w:num>
  <w:num w:numId="21">
    <w:abstractNumId w:val="9"/>
  </w:num>
  <w:num w:numId="22">
    <w:abstractNumId w:val="21"/>
  </w:num>
  <w:num w:numId="23">
    <w:abstractNumId w:val="1"/>
  </w:num>
  <w:num w:numId="24">
    <w:abstractNumId w:val="27"/>
  </w:num>
  <w:num w:numId="25">
    <w:abstractNumId w:val="34"/>
  </w:num>
  <w:num w:numId="26">
    <w:abstractNumId w:val="15"/>
  </w:num>
  <w:num w:numId="27">
    <w:abstractNumId w:val="29"/>
  </w:num>
  <w:num w:numId="28">
    <w:abstractNumId w:val="38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0">
    <w:abstractNumId w:val="11"/>
  </w:num>
  <w:num w:numId="31">
    <w:abstractNumId w:val="16"/>
  </w:num>
  <w:num w:numId="32">
    <w:abstractNumId w:val="25"/>
  </w:num>
  <w:num w:numId="33">
    <w:abstractNumId w:val="20"/>
  </w:num>
  <w:num w:numId="34">
    <w:abstractNumId w:val="22"/>
  </w:num>
  <w:num w:numId="35">
    <w:abstractNumId w:val="7"/>
  </w:num>
  <w:num w:numId="36">
    <w:abstractNumId w:val="26"/>
  </w:num>
  <w:num w:numId="37">
    <w:abstractNumId w:val="19"/>
  </w:num>
  <w:num w:numId="38">
    <w:abstractNumId w:val="17"/>
  </w:num>
  <w:num w:numId="39">
    <w:abstractNumId w:val="31"/>
  </w:num>
  <w:num w:numId="40">
    <w:abstractNumId w:val="37"/>
  </w:num>
  <w:num w:numId="41">
    <w:abstractNumId w:val="37"/>
  </w:num>
  <w:num w:numId="42">
    <w:abstractNumId w:val="37"/>
  </w:num>
  <w:num w:numId="43">
    <w:abstractNumId w:val="37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F8"/>
    <w:rsid w:val="00061238"/>
    <w:rsid w:val="00063F4B"/>
    <w:rsid w:val="000D7B8C"/>
    <w:rsid w:val="000F5EBC"/>
    <w:rsid w:val="001025F8"/>
    <w:rsid w:val="001377E3"/>
    <w:rsid w:val="001A3198"/>
    <w:rsid w:val="00270509"/>
    <w:rsid w:val="00281AC7"/>
    <w:rsid w:val="002C40B4"/>
    <w:rsid w:val="002E40E4"/>
    <w:rsid w:val="002F739C"/>
    <w:rsid w:val="00342922"/>
    <w:rsid w:val="00375A55"/>
    <w:rsid w:val="00413CAD"/>
    <w:rsid w:val="00522E70"/>
    <w:rsid w:val="005F0C74"/>
    <w:rsid w:val="005F4220"/>
    <w:rsid w:val="00600EC2"/>
    <w:rsid w:val="006A5967"/>
    <w:rsid w:val="007323E6"/>
    <w:rsid w:val="00737249"/>
    <w:rsid w:val="00745068"/>
    <w:rsid w:val="007627BA"/>
    <w:rsid w:val="007A2C87"/>
    <w:rsid w:val="007B16B0"/>
    <w:rsid w:val="007C38C9"/>
    <w:rsid w:val="00834081"/>
    <w:rsid w:val="008F34EB"/>
    <w:rsid w:val="009B1415"/>
    <w:rsid w:val="00AB28BE"/>
    <w:rsid w:val="00AC3C3D"/>
    <w:rsid w:val="00AF73C5"/>
    <w:rsid w:val="00B01EFF"/>
    <w:rsid w:val="00B1531E"/>
    <w:rsid w:val="00B273A7"/>
    <w:rsid w:val="00BD1EFE"/>
    <w:rsid w:val="00BD3590"/>
    <w:rsid w:val="00C1616F"/>
    <w:rsid w:val="00C40C44"/>
    <w:rsid w:val="00C47AFD"/>
    <w:rsid w:val="00C65954"/>
    <w:rsid w:val="00C65BD8"/>
    <w:rsid w:val="00C85A7A"/>
    <w:rsid w:val="00CA510C"/>
    <w:rsid w:val="00CA7413"/>
    <w:rsid w:val="00CF12E0"/>
    <w:rsid w:val="00ED29B3"/>
    <w:rsid w:val="00EE56DD"/>
    <w:rsid w:val="00FC3F5D"/>
    <w:rsid w:val="00FD2662"/>
    <w:rsid w:val="00FE0790"/>
    <w:rsid w:val="00FF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E023FE"/>
  <w15:chartTrackingRefBased/>
  <w15:docId w15:val="{F884345B-C21D-4FBE-A1E7-808226344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47AFD"/>
    <w:pPr>
      <w:jc w:val="both"/>
    </w:pPr>
    <w:rPr>
      <w:rFonts w:ascii="Tahoma" w:hAnsi="Tahoma"/>
      <w:w w:val="95"/>
      <w:sz w:val="24"/>
      <w:szCs w:val="24"/>
    </w:rPr>
  </w:style>
  <w:style w:type="paragraph" w:styleId="Titolo1">
    <w:name w:val="heading 1"/>
    <w:basedOn w:val="Normale"/>
    <w:next w:val="Normale"/>
    <w:qFormat/>
    <w:rsid w:val="00C47AFD"/>
    <w:pPr>
      <w:keepNext/>
      <w:numPr>
        <w:numId w:val="43"/>
      </w:numPr>
      <w:outlineLvl w:val="0"/>
    </w:pPr>
    <w:rPr>
      <w:b/>
      <w:caps/>
      <w:kern w:val="28"/>
    </w:rPr>
  </w:style>
  <w:style w:type="paragraph" w:styleId="Titolo2">
    <w:name w:val="heading 2"/>
    <w:basedOn w:val="Normale"/>
    <w:next w:val="Normale"/>
    <w:qFormat/>
    <w:rsid w:val="00C47AFD"/>
    <w:pPr>
      <w:keepNext/>
      <w:numPr>
        <w:ilvl w:val="1"/>
        <w:numId w:val="43"/>
      </w:numPr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C47AFD"/>
    <w:pPr>
      <w:keepNext/>
      <w:numPr>
        <w:ilvl w:val="2"/>
        <w:numId w:val="43"/>
      </w:numPr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qFormat/>
    <w:rsid w:val="00C47AFD"/>
    <w:pPr>
      <w:keepNext/>
      <w:numPr>
        <w:ilvl w:val="3"/>
        <w:numId w:val="43"/>
      </w:numPr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C47AFD"/>
    <w:pPr>
      <w:ind w:left="567"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47AFD"/>
    <w:rPr>
      <w:color w:val="0000FF"/>
      <w:u w:val="single"/>
    </w:rPr>
  </w:style>
  <w:style w:type="paragraph" w:customStyle="1" w:styleId="Elencoletterato">
    <w:name w:val="Elenco letterato"/>
    <w:basedOn w:val="Normale"/>
    <w:rsid w:val="00C47AFD"/>
    <w:pPr>
      <w:numPr>
        <w:numId w:val="34"/>
      </w:numPr>
    </w:pPr>
  </w:style>
  <w:style w:type="paragraph" w:customStyle="1" w:styleId="Elencoletteratoconrientro">
    <w:name w:val="Elenco letterato con rientro"/>
    <w:basedOn w:val="Normale"/>
    <w:rsid w:val="00C47AFD"/>
    <w:pPr>
      <w:numPr>
        <w:numId w:val="35"/>
      </w:numPr>
    </w:pPr>
  </w:style>
  <w:style w:type="paragraph" w:customStyle="1" w:styleId="Elenconumerato">
    <w:name w:val="Elenco numerato"/>
    <w:basedOn w:val="Normale"/>
    <w:rsid w:val="00C47AFD"/>
    <w:pPr>
      <w:numPr>
        <w:numId w:val="36"/>
      </w:numPr>
    </w:pPr>
  </w:style>
  <w:style w:type="paragraph" w:customStyle="1" w:styleId="Elenconumeratoconrientro">
    <w:name w:val="Elenco numerato con rientro"/>
    <w:basedOn w:val="Normale"/>
    <w:rsid w:val="00C47AFD"/>
    <w:pPr>
      <w:numPr>
        <w:numId w:val="37"/>
      </w:numPr>
    </w:pPr>
  </w:style>
  <w:style w:type="paragraph" w:customStyle="1" w:styleId="Elencopuntato">
    <w:name w:val="Elenco puntato"/>
    <w:basedOn w:val="Normale"/>
    <w:rsid w:val="00C47AFD"/>
    <w:pPr>
      <w:numPr>
        <w:numId w:val="38"/>
      </w:numPr>
    </w:pPr>
  </w:style>
  <w:style w:type="paragraph" w:customStyle="1" w:styleId="Elencopuntatoconrientro">
    <w:name w:val="Elenco puntato con rientro"/>
    <w:basedOn w:val="Normale"/>
    <w:rsid w:val="00C47AFD"/>
    <w:pPr>
      <w:numPr>
        <w:numId w:val="39"/>
      </w:numPr>
    </w:pPr>
  </w:style>
  <w:style w:type="paragraph" w:styleId="Intestazione">
    <w:name w:val="header"/>
    <w:basedOn w:val="Normale"/>
    <w:rsid w:val="00C47AFD"/>
    <w:pPr>
      <w:tabs>
        <w:tab w:val="center" w:pos="4819"/>
        <w:tab w:val="right" w:pos="9638"/>
      </w:tabs>
      <w:jc w:val="center"/>
    </w:pPr>
    <w:rPr>
      <w:sz w:val="20"/>
    </w:rPr>
  </w:style>
  <w:style w:type="paragraph" w:styleId="Pidipagina">
    <w:name w:val="footer"/>
    <w:basedOn w:val="Normale"/>
    <w:rsid w:val="00C47AFD"/>
    <w:pPr>
      <w:pBdr>
        <w:top w:val="single" w:sz="12" w:space="1" w:color="auto"/>
      </w:pBdr>
      <w:tabs>
        <w:tab w:val="center" w:pos="4819"/>
        <w:tab w:val="right" w:pos="9638"/>
      </w:tabs>
      <w:jc w:val="center"/>
    </w:pPr>
    <w:rPr>
      <w:sz w:val="16"/>
      <w:szCs w:val="16"/>
    </w:rPr>
  </w:style>
  <w:style w:type="paragraph" w:styleId="Sommario1">
    <w:name w:val="toc 1"/>
    <w:basedOn w:val="Normale"/>
    <w:next w:val="Normale"/>
    <w:autoRedefine/>
    <w:semiHidden/>
    <w:rsid w:val="00C47AFD"/>
    <w:pPr>
      <w:tabs>
        <w:tab w:val="left" w:pos="910"/>
        <w:tab w:val="right" w:leader="dot" w:pos="9628"/>
      </w:tabs>
      <w:spacing w:before="120" w:after="120"/>
      <w:jc w:val="left"/>
    </w:pPr>
    <w:rPr>
      <w:b/>
      <w:bCs/>
      <w:caps/>
      <w:szCs w:val="20"/>
    </w:rPr>
  </w:style>
  <w:style w:type="paragraph" w:styleId="Sommario2">
    <w:name w:val="toc 2"/>
    <w:basedOn w:val="Normale"/>
    <w:next w:val="Normale"/>
    <w:autoRedefine/>
    <w:semiHidden/>
    <w:rsid w:val="00C47AFD"/>
    <w:pPr>
      <w:tabs>
        <w:tab w:val="left" w:pos="1190"/>
        <w:tab w:val="right" w:leader="dot" w:pos="9628"/>
      </w:tabs>
      <w:ind w:left="284"/>
      <w:jc w:val="left"/>
    </w:pPr>
    <w:rPr>
      <w:smallCaps/>
      <w:noProof/>
      <w:szCs w:val="20"/>
    </w:rPr>
  </w:style>
  <w:style w:type="paragraph" w:styleId="Sommario3">
    <w:name w:val="toc 3"/>
    <w:basedOn w:val="Normale"/>
    <w:next w:val="Normale"/>
    <w:autoRedefine/>
    <w:semiHidden/>
    <w:rsid w:val="00C47AFD"/>
    <w:pPr>
      <w:tabs>
        <w:tab w:val="left" w:pos="1470"/>
        <w:tab w:val="right" w:leader="dot" w:pos="9628"/>
      </w:tabs>
      <w:ind w:left="567"/>
      <w:jc w:val="left"/>
    </w:pPr>
    <w:rPr>
      <w:iCs/>
      <w:szCs w:val="20"/>
    </w:rPr>
  </w:style>
  <w:style w:type="paragraph" w:styleId="Sommario4">
    <w:name w:val="toc 4"/>
    <w:basedOn w:val="Normale"/>
    <w:next w:val="Normale"/>
    <w:autoRedefine/>
    <w:semiHidden/>
    <w:rsid w:val="00C47AFD"/>
    <w:pPr>
      <w:tabs>
        <w:tab w:val="left" w:pos="1750"/>
        <w:tab w:val="right" w:leader="dot" w:pos="9628"/>
      </w:tabs>
      <w:ind w:left="851"/>
      <w:jc w:val="left"/>
    </w:pPr>
    <w:rPr>
      <w:i/>
      <w:szCs w:val="18"/>
    </w:rPr>
  </w:style>
  <w:style w:type="paragraph" w:customStyle="1" w:styleId="Titolosfondoblu">
    <w:name w:val="Titolo sfondo blu"/>
    <w:basedOn w:val="Normale"/>
    <w:rsid w:val="00C47AFD"/>
    <w:pPr>
      <w:shd w:val="clear" w:color="auto" w:fill="333399"/>
      <w:jc w:val="center"/>
    </w:pPr>
    <w:rPr>
      <w:b/>
      <w:caps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customStyle="1" w:styleId="Titolosfondogrigio">
    <w:name w:val="Titolo sfondo grigio"/>
    <w:basedOn w:val="Normale"/>
    <w:rsid w:val="00C47AFD"/>
    <w:pPr>
      <w:shd w:val="clear" w:color="auto" w:fill="CCCCCC"/>
      <w:jc w:val="center"/>
    </w:pPr>
    <w:rPr>
      <w:b/>
      <w:smallCaps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stofumetto">
    <w:name w:val="Balloon Text"/>
    <w:basedOn w:val="Normale"/>
    <w:semiHidden/>
    <w:rsid w:val="009B1415"/>
    <w:rPr>
      <w:rFonts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413CAD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rsid w:val="00413C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07AF7-1690-4958-A936-F9A86D75E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</vt:lpstr>
    </vt:vector>
  </TitlesOfParts>
  <Company>Studio QSA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</dc:title>
  <dc:subject/>
  <dc:creator>Piero Mattioli</dc:creator>
  <cp:keywords/>
  <cp:lastModifiedBy>Elia Girardi - Qsa S.r.l.</cp:lastModifiedBy>
  <cp:revision>8</cp:revision>
  <cp:lastPrinted>2014-03-27T07:13:00Z</cp:lastPrinted>
  <dcterms:created xsi:type="dcterms:W3CDTF">2018-03-12T09:38:00Z</dcterms:created>
  <dcterms:modified xsi:type="dcterms:W3CDTF">2021-06-11T08:17:00Z</dcterms:modified>
</cp:coreProperties>
</file>